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6C0BC" w14:textId="77777777" w:rsidR="002E1BD6" w:rsidRPr="00815FD5" w:rsidRDefault="002E1BD6" w:rsidP="002E1BD6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D3E3D6A" w14:textId="77777777" w:rsidR="000D7061" w:rsidRDefault="000D7061" w:rsidP="002E1BD6">
      <w:pPr>
        <w:jc w:val="center"/>
        <w:rPr>
          <w:rFonts w:asciiTheme="minorHAnsi" w:hAnsiTheme="minorHAnsi" w:cstheme="minorHAnsi"/>
          <w:b/>
          <w:bCs/>
          <w:szCs w:val="24"/>
          <w:highlight w:val="yellow"/>
        </w:rPr>
        <w:sectPr w:rsidR="000D7061" w:rsidSect="002C7D4B">
          <w:headerReference w:type="default" r:id="rId11"/>
          <w:footerReference w:type="default" r:id="rId12"/>
          <w:type w:val="continuous"/>
          <w:pgSz w:w="15840" w:h="12240" w:orient="landscape"/>
          <w:pgMar w:top="1440" w:right="1440" w:bottom="1440" w:left="1440" w:header="720" w:footer="720" w:gutter="0"/>
          <w:cols w:num="3" w:space="720"/>
          <w:docGrid w:linePitch="360"/>
        </w:sectPr>
      </w:pPr>
    </w:p>
    <w:p w14:paraId="3CEE68A5" w14:textId="49C63856" w:rsidR="005F3456" w:rsidRPr="00B7435F" w:rsidRDefault="004C0E5F" w:rsidP="00EC584F">
      <w:pPr>
        <w:rPr>
          <w:rFonts w:ascii="Aptos" w:hAnsi="Aptos" w:cstheme="minorHAnsi"/>
          <w:b/>
          <w:iCs/>
          <w:szCs w:val="24"/>
        </w:rPr>
      </w:pPr>
      <w:r w:rsidRPr="004C7B40">
        <w:rPr>
          <w:rFonts w:ascii="Aptos" w:hAnsi="Aptos" w:cstheme="minorHAnsi"/>
          <w:b/>
          <w:iCs/>
          <w:szCs w:val="24"/>
          <w:u w:val="single"/>
        </w:rPr>
        <w:t>EVENT</w:t>
      </w:r>
      <w:r w:rsidR="00883831" w:rsidRPr="004C7B40">
        <w:rPr>
          <w:rFonts w:ascii="Aptos" w:hAnsi="Aptos" w:cstheme="minorHAnsi"/>
          <w:b/>
          <w:iCs/>
          <w:szCs w:val="24"/>
          <w:u w:val="single"/>
        </w:rPr>
        <w:t xml:space="preserve"> TYPE</w:t>
      </w:r>
      <w:r w:rsidR="005F3456" w:rsidRPr="004C7B40">
        <w:rPr>
          <w:rFonts w:ascii="Aptos" w:hAnsi="Aptos" w:cstheme="minorHAnsi"/>
          <w:b/>
          <w:iCs/>
          <w:szCs w:val="24"/>
          <w:u w:val="single"/>
        </w:rPr>
        <w:t>:</w:t>
      </w:r>
      <w:r w:rsidR="005F3456" w:rsidRPr="00B7435F">
        <w:rPr>
          <w:rFonts w:ascii="Aptos" w:hAnsi="Aptos" w:cstheme="minorHAnsi"/>
          <w:b/>
          <w:iCs/>
          <w:szCs w:val="24"/>
        </w:rPr>
        <w:t xml:space="preserve"> </w:t>
      </w:r>
      <w:r w:rsidR="00DD4C85" w:rsidRPr="00B7435F">
        <w:rPr>
          <w:rFonts w:ascii="Aptos" w:hAnsi="Aptos" w:cstheme="minorHAnsi"/>
          <w:bCs/>
          <w:iCs/>
          <w:szCs w:val="24"/>
        </w:rPr>
        <w:t>Community-Based Fu</w:t>
      </w:r>
      <w:r w:rsidR="008D2AC7" w:rsidRPr="00B7435F">
        <w:rPr>
          <w:rFonts w:ascii="Aptos" w:hAnsi="Aptos" w:cstheme="minorHAnsi"/>
          <w:bCs/>
          <w:iCs/>
          <w:szCs w:val="24"/>
        </w:rPr>
        <w:t xml:space="preserve">ll-Scale </w:t>
      </w:r>
      <w:r w:rsidR="00DD4C85" w:rsidRPr="00B7435F">
        <w:rPr>
          <w:rFonts w:ascii="Aptos" w:hAnsi="Aptos" w:cstheme="minorHAnsi"/>
          <w:bCs/>
          <w:iCs/>
          <w:szCs w:val="24"/>
        </w:rPr>
        <w:t>Exercise</w:t>
      </w:r>
      <w:r w:rsidR="00DD4C85" w:rsidRPr="00B7435F">
        <w:rPr>
          <w:rFonts w:ascii="Aptos" w:hAnsi="Aptos" w:cstheme="minorHAnsi"/>
          <w:b/>
          <w:iCs/>
          <w:szCs w:val="24"/>
        </w:rPr>
        <w:t xml:space="preserve"> </w:t>
      </w:r>
    </w:p>
    <w:p w14:paraId="146C1657" w14:textId="335A7DC5" w:rsidR="005F3456" w:rsidRPr="00B7435F" w:rsidRDefault="005F3456" w:rsidP="00EC584F">
      <w:pPr>
        <w:rPr>
          <w:rFonts w:ascii="Aptos" w:hAnsi="Aptos" w:cstheme="minorBidi"/>
          <w:b/>
          <w:szCs w:val="24"/>
        </w:rPr>
      </w:pPr>
      <w:r w:rsidRPr="004C7B40">
        <w:rPr>
          <w:rFonts w:ascii="Aptos" w:hAnsi="Aptos" w:cstheme="minorBidi"/>
          <w:b/>
          <w:szCs w:val="24"/>
          <w:u w:val="single"/>
        </w:rPr>
        <w:t>DATE</w:t>
      </w:r>
      <w:r w:rsidR="00F73D0B" w:rsidRPr="004C7B40">
        <w:rPr>
          <w:rFonts w:ascii="Aptos" w:hAnsi="Aptos" w:cstheme="minorBidi"/>
          <w:b/>
          <w:szCs w:val="24"/>
          <w:u w:val="single"/>
        </w:rPr>
        <w:t>:</w:t>
      </w:r>
      <w:r w:rsidR="00F73D0B" w:rsidRPr="00B7435F">
        <w:rPr>
          <w:rFonts w:ascii="Aptos" w:hAnsi="Aptos" w:cstheme="minorBidi"/>
          <w:b/>
          <w:szCs w:val="24"/>
        </w:rPr>
        <w:t xml:space="preserve"> </w:t>
      </w:r>
      <w:r w:rsidR="00DD4274" w:rsidRPr="00EF4A2A">
        <w:rPr>
          <w:rFonts w:ascii="Aptos" w:hAnsi="Aptos" w:cstheme="minorBidi"/>
          <w:szCs w:val="24"/>
          <w:highlight w:val="yellow"/>
        </w:rPr>
        <w:t>X/X/XXX</w:t>
      </w:r>
    </w:p>
    <w:p w14:paraId="72C8DB9B" w14:textId="1E9DBC1A" w:rsidR="00EC584F" w:rsidRPr="00B7435F" w:rsidRDefault="00EC584F" w:rsidP="002E1BD6">
      <w:pPr>
        <w:rPr>
          <w:rFonts w:ascii="Aptos" w:hAnsi="Aptos" w:cstheme="minorHAnsi"/>
          <w:b/>
          <w:i/>
          <w:szCs w:val="24"/>
        </w:rPr>
      </w:pPr>
    </w:p>
    <w:p w14:paraId="5E5B5489" w14:textId="3E24E9AA" w:rsidR="004B4699" w:rsidRPr="00B7435F" w:rsidRDefault="004B4699" w:rsidP="002E1BD6">
      <w:pPr>
        <w:rPr>
          <w:rFonts w:ascii="Aptos" w:hAnsi="Aptos" w:cstheme="minorHAnsi"/>
          <w:b/>
          <w:i/>
          <w:szCs w:val="24"/>
          <w:u w:val="single"/>
        </w:rPr>
      </w:pPr>
      <w:r w:rsidRPr="00B7435F">
        <w:rPr>
          <w:rFonts w:ascii="Aptos" w:hAnsi="Aptos" w:cstheme="minorHAnsi"/>
          <w:b/>
          <w:i/>
          <w:szCs w:val="24"/>
          <w:u w:val="single"/>
        </w:rPr>
        <w:t>PARTICIPATING ORGANIZATIONS</w:t>
      </w:r>
      <w:r w:rsidR="00BD237F" w:rsidRPr="00B7435F">
        <w:rPr>
          <w:rFonts w:ascii="Aptos" w:hAnsi="Aptos" w:cstheme="minorHAnsi"/>
          <w:b/>
          <w:i/>
          <w:szCs w:val="24"/>
          <w:u w:val="single"/>
        </w:rPr>
        <w:t xml:space="preserve">: </w:t>
      </w:r>
      <w:r w:rsidRPr="00B7435F">
        <w:rPr>
          <w:rFonts w:ascii="Aptos" w:hAnsi="Aptos" w:cstheme="minorHAnsi"/>
          <w:b/>
          <w:i/>
          <w:szCs w:val="24"/>
          <w:u w:val="single"/>
        </w:rPr>
        <w:t xml:space="preserve"> </w:t>
      </w:r>
    </w:p>
    <w:p w14:paraId="3F509101" w14:textId="202F5B95" w:rsidR="00BD237F" w:rsidRPr="00EF4A2A" w:rsidRDefault="00526C75" w:rsidP="002E1BD6">
      <w:pPr>
        <w:rPr>
          <w:rFonts w:ascii="Aptos" w:hAnsi="Aptos" w:cstheme="minorHAnsi"/>
          <w:bCs/>
          <w:iCs/>
          <w:szCs w:val="24"/>
          <w:highlight w:val="yellow"/>
        </w:rPr>
      </w:pPr>
      <w:r w:rsidRPr="00EF4A2A">
        <w:rPr>
          <w:rFonts w:ascii="Aptos" w:hAnsi="Aptos" w:cstheme="minorHAnsi"/>
          <w:bCs/>
          <w:iCs/>
          <w:szCs w:val="24"/>
          <w:highlight w:val="yellow"/>
        </w:rPr>
        <w:t xml:space="preserve">Health Center </w:t>
      </w:r>
    </w:p>
    <w:p w14:paraId="1D1BE883" w14:textId="315ED23E" w:rsidR="00526C75" w:rsidRPr="00EF4A2A" w:rsidRDefault="00526C75" w:rsidP="002E1BD6">
      <w:pPr>
        <w:rPr>
          <w:rFonts w:ascii="Aptos" w:hAnsi="Aptos" w:cstheme="minorHAnsi"/>
          <w:bCs/>
          <w:iCs/>
          <w:szCs w:val="24"/>
          <w:highlight w:val="yellow"/>
        </w:rPr>
      </w:pPr>
      <w:r w:rsidRPr="00EF4A2A">
        <w:rPr>
          <w:rFonts w:ascii="Aptos" w:hAnsi="Aptos" w:cstheme="minorHAnsi"/>
          <w:bCs/>
          <w:iCs/>
          <w:szCs w:val="24"/>
          <w:highlight w:val="yellow"/>
        </w:rPr>
        <w:t xml:space="preserve">Coalition </w:t>
      </w:r>
    </w:p>
    <w:p w14:paraId="065C68A2" w14:textId="77777777" w:rsidR="00EF4A2A" w:rsidRPr="00EF4A2A" w:rsidRDefault="00DD4274" w:rsidP="002E1BD6">
      <w:pPr>
        <w:rPr>
          <w:rFonts w:ascii="Aptos" w:hAnsi="Aptos" w:cstheme="minorHAnsi"/>
          <w:bCs/>
          <w:iCs/>
          <w:szCs w:val="24"/>
          <w:highlight w:val="yellow"/>
        </w:rPr>
      </w:pPr>
      <w:r w:rsidRPr="00EF4A2A">
        <w:rPr>
          <w:rFonts w:ascii="Aptos" w:hAnsi="Aptos" w:cstheme="minorHAnsi"/>
          <w:bCs/>
          <w:iCs/>
          <w:szCs w:val="24"/>
          <w:highlight w:val="yellow"/>
        </w:rPr>
        <w:t>Local Partners (Public Health, First Responders,</w:t>
      </w:r>
      <w:r w:rsidR="00EF4A2A" w:rsidRPr="00EF4A2A">
        <w:rPr>
          <w:rFonts w:ascii="Aptos" w:hAnsi="Aptos" w:cstheme="minorHAnsi"/>
          <w:bCs/>
          <w:iCs/>
          <w:szCs w:val="24"/>
          <w:highlight w:val="yellow"/>
        </w:rPr>
        <w:t xml:space="preserve"> City Officials) </w:t>
      </w:r>
    </w:p>
    <w:p w14:paraId="447B81D6" w14:textId="77777777" w:rsidR="00EF4A2A" w:rsidRPr="00EF4A2A" w:rsidRDefault="00EF4A2A" w:rsidP="002E1BD6">
      <w:pPr>
        <w:rPr>
          <w:rFonts w:ascii="Aptos" w:hAnsi="Aptos" w:cstheme="minorHAnsi"/>
          <w:bCs/>
          <w:iCs/>
          <w:szCs w:val="24"/>
          <w:highlight w:val="yellow"/>
        </w:rPr>
      </w:pPr>
      <w:r w:rsidRPr="00EF4A2A">
        <w:rPr>
          <w:rFonts w:ascii="Aptos" w:hAnsi="Aptos" w:cstheme="minorHAnsi"/>
          <w:bCs/>
          <w:iCs/>
          <w:szCs w:val="24"/>
          <w:highlight w:val="yellow"/>
        </w:rPr>
        <w:t xml:space="preserve">Community-Based Organizations </w:t>
      </w:r>
    </w:p>
    <w:p w14:paraId="1E99C0AE" w14:textId="77777777" w:rsidR="00EF4A2A" w:rsidRPr="00EF4A2A" w:rsidRDefault="00EF4A2A" w:rsidP="002E1BD6">
      <w:pPr>
        <w:rPr>
          <w:rFonts w:ascii="Aptos" w:hAnsi="Aptos" w:cstheme="minorHAnsi"/>
          <w:bCs/>
          <w:iCs/>
          <w:szCs w:val="24"/>
          <w:highlight w:val="yellow"/>
        </w:rPr>
      </w:pPr>
      <w:r w:rsidRPr="00EF4A2A">
        <w:rPr>
          <w:rFonts w:ascii="Aptos" w:hAnsi="Aptos" w:cstheme="minorHAnsi"/>
          <w:bCs/>
          <w:iCs/>
          <w:szCs w:val="24"/>
          <w:highlight w:val="yellow"/>
        </w:rPr>
        <w:t xml:space="preserve">Vendors </w:t>
      </w:r>
    </w:p>
    <w:p w14:paraId="2BD89008" w14:textId="2B751A30" w:rsidR="00526C75" w:rsidRPr="00B7435F" w:rsidRDefault="00EF4A2A" w:rsidP="002E1BD6">
      <w:pPr>
        <w:rPr>
          <w:rFonts w:ascii="Aptos" w:hAnsi="Aptos" w:cstheme="minorHAnsi"/>
          <w:bCs/>
          <w:iCs/>
          <w:szCs w:val="24"/>
        </w:rPr>
      </w:pPr>
      <w:r w:rsidRPr="00EF4A2A">
        <w:rPr>
          <w:rFonts w:ascii="Aptos" w:hAnsi="Aptos" w:cstheme="minorHAnsi"/>
          <w:bCs/>
          <w:iCs/>
          <w:szCs w:val="24"/>
          <w:highlight w:val="yellow"/>
        </w:rPr>
        <w:t>Volunteers</w:t>
      </w:r>
      <w:r>
        <w:rPr>
          <w:rFonts w:ascii="Aptos" w:hAnsi="Aptos" w:cstheme="minorHAnsi"/>
          <w:bCs/>
          <w:iCs/>
          <w:szCs w:val="24"/>
        </w:rPr>
        <w:t xml:space="preserve"> </w:t>
      </w:r>
      <w:r w:rsidR="00DD4274">
        <w:rPr>
          <w:rFonts w:ascii="Aptos" w:hAnsi="Aptos" w:cstheme="minorHAnsi"/>
          <w:bCs/>
          <w:iCs/>
          <w:szCs w:val="24"/>
        </w:rPr>
        <w:t xml:space="preserve"> </w:t>
      </w:r>
      <w:r w:rsidR="00526C75">
        <w:rPr>
          <w:rFonts w:ascii="Aptos" w:hAnsi="Aptos" w:cstheme="minorHAnsi"/>
          <w:bCs/>
          <w:iCs/>
          <w:szCs w:val="24"/>
        </w:rPr>
        <w:t xml:space="preserve"> </w:t>
      </w:r>
    </w:p>
    <w:p w14:paraId="06E1F055" w14:textId="77777777" w:rsidR="00CB432A" w:rsidRDefault="00CB432A" w:rsidP="00CB432A">
      <w:pPr>
        <w:rPr>
          <w:rFonts w:ascii="Aptos" w:hAnsi="Aptos" w:cstheme="minorHAnsi"/>
          <w:b/>
          <w:iCs/>
          <w:szCs w:val="24"/>
        </w:rPr>
      </w:pPr>
    </w:p>
    <w:p w14:paraId="002E8D7E" w14:textId="77777777" w:rsidR="00CB432A" w:rsidRPr="004C7B40" w:rsidRDefault="00CB432A" w:rsidP="00CB432A">
      <w:pPr>
        <w:rPr>
          <w:rFonts w:ascii="Aptos" w:hAnsi="Aptos" w:cstheme="minorHAnsi"/>
          <w:b/>
          <w:iCs/>
          <w:szCs w:val="24"/>
          <w:u w:val="single"/>
        </w:rPr>
      </w:pPr>
      <w:r w:rsidRPr="004C7B40">
        <w:rPr>
          <w:rFonts w:ascii="Aptos" w:hAnsi="Aptos" w:cstheme="minorHAnsi"/>
          <w:b/>
          <w:iCs/>
          <w:szCs w:val="24"/>
          <w:u w:val="single"/>
        </w:rPr>
        <w:t xml:space="preserve">POINTS OF CONTACT: </w:t>
      </w:r>
    </w:p>
    <w:p w14:paraId="70DE46E9" w14:textId="48CC7ACC" w:rsidR="00CB432A" w:rsidRPr="00B7435F" w:rsidRDefault="00541E26" w:rsidP="00CB432A">
      <w:pPr>
        <w:rPr>
          <w:rFonts w:ascii="Aptos" w:hAnsi="Aptos" w:cstheme="minorHAnsi"/>
          <w:b/>
          <w:iCs/>
          <w:szCs w:val="24"/>
        </w:rPr>
      </w:pPr>
      <w:r w:rsidRPr="00541E26">
        <w:rPr>
          <w:rFonts w:ascii="Aptos" w:hAnsi="Aptos" w:cstheme="minorHAnsi"/>
          <w:bCs/>
          <w:i/>
          <w:szCs w:val="24"/>
          <w:highlight w:val="yellow"/>
        </w:rPr>
        <w:t>Name, title, email, phone numbers</w:t>
      </w:r>
    </w:p>
    <w:p w14:paraId="2E26795D" w14:textId="77777777" w:rsidR="004B4699" w:rsidRPr="00B7435F" w:rsidRDefault="004B4699" w:rsidP="002E1BD6">
      <w:pPr>
        <w:rPr>
          <w:rFonts w:ascii="Aptos" w:hAnsi="Aptos" w:cstheme="minorHAnsi"/>
          <w:b/>
          <w:i/>
          <w:szCs w:val="24"/>
          <w:u w:val="single"/>
        </w:rPr>
      </w:pPr>
    </w:p>
    <w:p w14:paraId="455FF707" w14:textId="184F1D5F" w:rsidR="004B4699" w:rsidRPr="00B7435F" w:rsidRDefault="005F3456" w:rsidP="002E1BD6">
      <w:pPr>
        <w:rPr>
          <w:rFonts w:ascii="Aptos" w:hAnsi="Aptos" w:cstheme="minorHAnsi"/>
          <w:b/>
          <w:i/>
          <w:szCs w:val="24"/>
        </w:rPr>
      </w:pPr>
      <w:r w:rsidRPr="00B7435F">
        <w:rPr>
          <w:rFonts w:ascii="Aptos" w:hAnsi="Aptos" w:cstheme="minorHAnsi"/>
          <w:b/>
          <w:i/>
          <w:szCs w:val="24"/>
          <w:u w:val="single"/>
        </w:rPr>
        <w:t>SUMMARY</w:t>
      </w:r>
      <w:r w:rsidR="002C7D4B" w:rsidRPr="00B7435F">
        <w:rPr>
          <w:rFonts w:ascii="Aptos" w:hAnsi="Aptos" w:cstheme="minorHAnsi"/>
          <w:b/>
          <w:i/>
          <w:szCs w:val="24"/>
        </w:rPr>
        <w:t xml:space="preserve">: </w:t>
      </w:r>
    </w:p>
    <w:p w14:paraId="2878CECB" w14:textId="77777777" w:rsidR="00561B86" w:rsidRDefault="008234D0" w:rsidP="00CF37A2">
      <w:pPr>
        <w:rPr>
          <w:rFonts w:ascii="Aptos" w:hAnsi="Aptos"/>
          <w:szCs w:val="24"/>
        </w:rPr>
      </w:pPr>
      <w:r w:rsidRPr="00B7435F">
        <w:rPr>
          <w:rFonts w:ascii="Aptos" w:hAnsi="Aptos"/>
          <w:szCs w:val="24"/>
        </w:rPr>
        <w:t>The ‘CHCPrep’ exercise was</w:t>
      </w:r>
      <w:r w:rsidR="00561B86">
        <w:rPr>
          <w:rFonts w:ascii="Aptos" w:hAnsi="Aptos"/>
          <w:szCs w:val="24"/>
        </w:rPr>
        <w:t xml:space="preserve"> designed as</w:t>
      </w:r>
      <w:r w:rsidRPr="00B7435F">
        <w:rPr>
          <w:rFonts w:ascii="Aptos" w:hAnsi="Aptos"/>
          <w:szCs w:val="24"/>
        </w:rPr>
        <w:t xml:space="preserve"> an opportunity for Health Center staff to gain hands-on experience with the Emergency Response Shelters pre-positioned by FACHC and regional coalition partners for emergency response.  As seen in past </w:t>
      </w:r>
      <w:r w:rsidR="00561B86">
        <w:rPr>
          <w:rFonts w:ascii="Aptos" w:hAnsi="Aptos"/>
          <w:szCs w:val="24"/>
        </w:rPr>
        <w:t xml:space="preserve">real-life </w:t>
      </w:r>
      <w:r w:rsidRPr="00B7435F">
        <w:rPr>
          <w:rFonts w:ascii="Aptos" w:hAnsi="Aptos"/>
          <w:szCs w:val="24"/>
        </w:rPr>
        <w:t>events, shelter equipment can be deployed to support alternate care sites or temporary locations based on community needs.  </w:t>
      </w:r>
    </w:p>
    <w:p w14:paraId="0BB64173" w14:textId="77777777" w:rsidR="00561B86" w:rsidRDefault="00561B86" w:rsidP="00CF37A2">
      <w:pPr>
        <w:rPr>
          <w:rFonts w:ascii="Aptos" w:hAnsi="Aptos"/>
          <w:szCs w:val="24"/>
        </w:rPr>
      </w:pPr>
    </w:p>
    <w:p w14:paraId="1BE56A12" w14:textId="1A61A71E" w:rsidR="00646A1A" w:rsidRDefault="008234D0" w:rsidP="00CF37A2">
      <w:pPr>
        <w:rPr>
          <w:rFonts w:ascii="Aptos" w:hAnsi="Aptos"/>
          <w:szCs w:val="24"/>
        </w:rPr>
      </w:pPr>
      <w:r w:rsidRPr="00B7435F">
        <w:rPr>
          <w:rFonts w:ascii="Aptos" w:hAnsi="Aptos"/>
          <w:szCs w:val="24"/>
        </w:rPr>
        <w:t xml:space="preserve">In addition to assessing this all-hazard capability, </w:t>
      </w:r>
      <w:r w:rsidR="00364B92">
        <w:rPr>
          <w:rFonts w:ascii="Aptos" w:hAnsi="Aptos"/>
          <w:szCs w:val="24"/>
        </w:rPr>
        <w:t xml:space="preserve">&lt;Health Center&gt; </w:t>
      </w:r>
      <w:r w:rsidRPr="00B7435F">
        <w:rPr>
          <w:rFonts w:ascii="Aptos" w:hAnsi="Aptos"/>
          <w:szCs w:val="24"/>
        </w:rPr>
        <w:t>incorporated fire safety, preparedness, and response by conducting an evacuation drill and fire extinguisher training for all participating staff.</w:t>
      </w:r>
      <w:r w:rsidR="00364B92" w:rsidRPr="005467D8">
        <w:rPr>
          <w:rFonts w:ascii="Aptos" w:hAnsi="Aptos"/>
          <w:szCs w:val="24"/>
          <w:highlight w:val="yellow"/>
        </w:rPr>
        <w:t>*</w:t>
      </w:r>
      <w:r w:rsidR="00364B92">
        <w:rPr>
          <w:rFonts w:ascii="Aptos" w:hAnsi="Aptos"/>
          <w:szCs w:val="24"/>
        </w:rPr>
        <w:t xml:space="preserve"> </w:t>
      </w:r>
    </w:p>
    <w:p w14:paraId="65E5BBBC" w14:textId="77777777" w:rsidR="00364B92" w:rsidRDefault="00364B92" w:rsidP="00CF37A2">
      <w:pPr>
        <w:rPr>
          <w:rFonts w:ascii="Aptos" w:hAnsi="Aptos"/>
          <w:szCs w:val="24"/>
        </w:rPr>
      </w:pPr>
    </w:p>
    <w:p w14:paraId="3414F151" w14:textId="77777777" w:rsidR="00364B92" w:rsidRDefault="00364B92" w:rsidP="00CF37A2">
      <w:pPr>
        <w:rPr>
          <w:rFonts w:ascii="Aptos" w:hAnsi="Aptos"/>
          <w:szCs w:val="24"/>
        </w:rPr>
      </w:pPr>
    </w:p>
    <w:p w14:paraId="17126B35" w14:textId="1C97F6BF" w:rsidR="00364B92" w:rsidRDefault="00364B92" w:rsidP="00CF37A2">
      <w:pPr>
        <w:rPr>
          <w:rFonts w:ascii="Aptos" w:hAnsi="Aptos"/>
          <w:szCs w:val="24"/>
        </w:rPr>
      </w:pPr>
    </w:p>
    <w:p w14:paraId="4E200BCA" w14:textId="2FF930F9" w:rsidR="00364B92" w:rsidRPr="005467D8" w:rsidRDefault="007828FF" w:rsidP="00CF37A2">
      <w:pPr>
        <w:rPr>
          <w:rFonts w:ascii="Aptos" w:hAnsi="Aptos"/>
          <w:i/>
          <w:iCs/>
          <w:szCs w:val="24"/>
        </w:rPr>
      </w:pPr>
      <w:r>
        <w:rPr>
          <w:rFonts w:ascii="Aptos" w:hAnsi="Aptos"/>
          <w:i/>
          <w:iCs/>
          <w:szCs w:val="24"/>
          <w:highlight w:val="yellow"/>
        </w:rPr>
        <w:t>*</w:t>
      </w:r>
      <w:r w:rsidR="00364B92" w:rsidRPr="005467D8">
        <w:rPr>
          <w:rFonts w:ascii="Aptos" w:hAnsi="Aptos"/>
          <w:i/>
          <w:iCs/>
          <w:szCs w:val="24"/>
          <w:highlight w:val="yellow"/>
        </w:rPr>
        <w:t>A</w:t>
      </w:r>
      <w:r w:rsidR="00FC0831">
        <w:rPr>
          <w:rFonts w:ascii="Aptos" w:hAnsi="Aptos"/>
          <w:i/>
          <w:iCs/>
          <w:szCs w:val="24"/>
          <w:highlight w:val="yellow"/>
        </w:rPr>
        <w:t xml:space="preserve">lternatively </w:t>
      </w:r>
      <w:r w:rsidR="00364B92" w:rsidRPr="005467D8">
        <w:rPr>
          <w:rFonts w:ascii="Aptos" w:hAnsi="Aptos"/>
          <w:i/>
          <w:iCs/>
          <w:szCs w:val="24"/>
          <w:highlight w:val="yellow"/>
        </w:rPr>
        <w:t>CHCPrep</w:t>
      </w:r>
      <w:r w:rsidR="00FC0831">
        <w:rPr>
          <w:rFonts w:ascii="Aptos" w:hAnsi="Aptos"/>
          <w:i/>
          <w:iCs/>
          <w:szCs w:val="24"/>
          <w:highlight w:val="yellow"/>
        </w:rPr>
        <w:t xml:space="preserve"> could incorporate preparedness for other hazards</w:t>
      </w:r>
      <w:r w:rsidR="00364B92" w:rsidRPr="005467D8">
        <w:rPr>
          <w:rFonts w:ascii="Aptos" w:hAnsi="Aptos"/>
          <w:i/>
          <w:iCs/>
          <w:szCs w:val="24"/>
          <w:highlight w:val="yellow"/>
        </w:rPr>
        <w:t xml:space="preserve"> </w:t>
      </w:r>
      <w:r w:rsidR="00AA03B8" w:rsidRPr="005467D8">
        <w:rPr>
          <w:rFonts w:ascii="Aptos" w:hAnsi="Aptos"/>
          <w:i/>
          <w:iCs/>
          <w:szCs w:val="24"/>
          <w:highlight w:val="yellow"/>
        </w:rPr>
        <w:t>including</w:t>
      </w:r>
      <w:r w:rsidR="00364B92" w:rsidRPr="005467D8">
        <w:rPr>
          <w:rFonts w:ascii="Aptos" w:hAnsi="Aptos"/>
          <w:i/>
          <w:iCs/>
          <w:szCs w:val="24"/>
          <w:highlight w:val="yellow"/>
        </w:rPr>
        <w:t xml:space="preserve"> extreme weather, </w:t>
      </w:r>
      <w:r w:rsidR="005467D8" w:rsidRPr="005467D8">
        <w:rPr>
          <w:rFonts w:ascii="Aptos" w:hAnsi="Aptos"/>
          <w:i/>
          <w:iCs/>
          <w:szCs w:val="24"/>
          <w:highlight w:val="yellow"/>
        </w:rPr>
        <w:t>infectious disease outbreak</w:t>
      </w:r>
      <w:r w:rsidR="00494A39">
        <w:rPr>
          <w:rFonts w:ascii="Aptos" w:hAnsi="Aptos"/>
          <w:i/>
          <w:iCs/>
          <w:szCs w:val="24"/>
          <w:highlight w:val="yellow"/>
        </w:rPr>
        <w:t>s</w:t>
      </w:r>
      <w:r w:rsidR="005467D8" w:rsidRPr="005467D8">
        <w:rPr>
          <w:rFonts w:ascii="Aptos" w:hAnsi="Aptos"/>
          <w:i/>
          <w:iCs/>
          <w:szCs w:val="24"/>
          <w:highlight w:val="yellow"/>
        </w:rPr>
        <w:t>, and others.</w:t>
      </w:r>
      <w:r w:rsidR="005467D8" w:rsidRPr="005467D8">
        <w:rPr>
          <w:rFonts w:ascii="Aptos" w:hAnsi="Aptos"/>
          <w:i/>
          <w:iCs/>
          <w:szCs w:val="24"/>
        </w:rPr>
        <w:t xml:space="preserve"> </w:t>
      </w:r>
    </w:p>
    <w:p w14:paraId="511D3D9B" w14:textId="0DFB9071" w:rsidR="00CB432A" w:rsidRDefault="00CB432A">
      <w:pPr>
        <w:spacing w:after="200" w:line="276" w:lineRule="auto"/>
        <w:rPr>
          <w:rFonts w:ascii="Aptos" w:hAnsi="Aptos" w:cstheme="minorHAnsi"/>
          <w:bCs/>
          <w:iCs/>
          <w:szCs w:val="24"/>
        </w:rPr>
      </w:pPr>
      <w:r>
        <w:rPr>
          <w:rFonts w:ascii="Aptos" w:hAnsi="Aptos" w:cstheme="minorHAnsi"/>
          <w:bCs/>
          <w:iCs/>
          <w:szCs w:val="24"/>
        </w:rPr>
        <w:br w:type="page"/>
      </w:r>
    </w:p>
    <w:p w14:paraId="06E0EE2F" w14:textId="77777777" w:rsidR="008234D0" w:rsidRPr="00B7435F" w:rsidRDefault="008234D0" w:rsidP="00CF37A2">
      <w:pPr>
        <w:rPr>
          <w:rFonts w:ascii="Aptos" w:hAnsi="Aptos" w:cstheme="minorHAnsi"/>
          <w:bCs/>
          <w:iCs/>
          <w:szCs w:val="24"/>
        </w:rPr>
      </w:pPr>
    </w:p>
    <w:p w14:paraId="485E9C09" w14:textId="23255D7F" w:rsidR="00F83306" w:rsidRPr="00B7435F" w:rsidRDefault="00FA1337" w:rsidP="00CF37A2">
      <w:pPr>
        <w:rPr>
          <w:rFonts w:ascii="Aptos" w:hAnsi="Aptos" w:cstheme="minorHAnsi"/>
          <w:b/>
          <w:i/>
          <w:szCs w:val="24"/>
          <w:u w:val="single"/>
        </w:rPr>
      </w:pPr>
      <w:r w:rsidRPr="00B7435F">
        <w:rPr>
          <w:rFonts w:ascii="Aptos" w:hAnsi="Aptos" w:cstheme="minorHAnsi"/>
          <w:b/>
          <w:i/>
          <w:szCs w:val="24"/>
          <w:u w:val="single"/>
        </w:rPr>
        <w:t xml:space="preserve">EXERCISE </w:t>
      </w:r>
      <w:r w:rsidR="00646A1A" w:rsidRPr="00B7435F">
        <w:rPr>
          <w:rFonts w:ascii="Aptos" w:hAnsi="Aptos" w:cstheme="minorHAnsi"/>
          <w:b/>
          <w:i/>
          <w:szCs w:val="24"/>
          <w:u w:val="single"/>
        </w:rPr>
        <w:t>OBJECTIVES</w:t>
      </w:r>
    </w:p>
    <w:p w14:paraId="25BFD3E4" w14:textId="77777777" w:rsidR="00B7435F" w:rsidRDefault="00B7435F" w:rsidP="00CF37A2">
      <w:pPr>
        <w:rPr>
          <w:rFonts w:ascii="Aptos" w:hAnsi="Aptos" w:cstheme="minorHAnsi"/>
          <w:b/>
          <w:i/>
          <w:szCs w:val="24"/>
          <w:u w:val="single"/>
        </w:rPr>
      </w:pPr>
    </w:p>
    <w:p w14:paraId="478C5836" w14:textId="2B37DB43" w:rsidR="004259A0" w:rsidRPr="004259A0" w:rsidRDefault="00B7435F" w:rsidP="004259A0">
      <w:pPr>
        <w:rPr>
          <w:rFonts w:ascii="Aptos" w:hAnsi="Aptos" w:cstheme="minorHAnsi"/>
          <w:bCs/>
          <w:iCs/>
          <w:szCs w:val="24"/>
        </w:rPr>
      </w:pPr>
      <w:r w:rsidRPr="004259A0">
        <w:rPr>
          <w:rFonts w:ascii="Aptos" w:hAnsi="Aptos" w:cstheme="minorHAnsi"/>
          <w:bCs/>
          <w:iCs/>
          <w:szCs w:val="24"/>
        </w:rPr>
        <w:t xml:space="preserve">This </w:t>
      </w:r>
      <w:r w:rsidR="004259A0" w:rsidRPr="004259A0">
        <w:rPr>
          <w:rFonts w:ascii="Aptos" w:hAnsi="Aptos" w:cstheme="minorHAnsi"/>
          <w:bCs/>
          <w:iCs/>
          <w:szCs w:val="24"/>
        </w:rPr>
        <w:t>full-scale</w:t>
      </w:r>
      <w:r w:rsidRPr="004259A0">
        <w:rPr>
          <w:rFonts w:ascii="Aptos" w:hAnsi="Aptos" w:cstheme="minorHAnsi"/>
          <w:bCs/>
          <w:iCs/>
          <w:szCs w:val="24"/>
        </w:rPr>
        <w:t xml:space="preserve"> exercise is conducted to assess </w:t>
      </w:r>
      <w:r w:rsidR="002F3ECA" w:rsidRPr="002F3ECA">
        <w:rPr>
          <w:rFonts w:ascii="Aptos" w:hAnsi="Aptos" w:cstheme="minorHAnsi"/>
          <w:bCs/>
          <w:iCs/>
          <w:szCs w:val="24"/>
          <w:highlight w:val="yellow"/>
        </w:rPr>
        <w:t>HEALTH CENTER</w:t>
      </w:r>
      <w:r w:rsidR="004259A0" w:rsidRPr="002F3ECA">
        <w:rPr>
          <w:rFonts w:ascii="Aptos" w:hAnsi="Aptos" w:cstheme="minorHAnsi"/>
          <w:bCs/>
          <w:iCs/>
          <w:szCs w:val="24"/>
          <w:highlight w:val="yellow"/>
        </w:rPr>
        <w:t>’s</w:t>
      </w:r>
      <w:r w:rsidRPr="004259A0">
        <w:rPr>
          <w:rFonts w:ascii="Aptos" w:hAnsi="Aptos" w:cstheme="minorHAnsi"/>
          <w:bCs/>
          <w:iCs/>
          <w:szCs w:val="24"/>
        </w:rPr>
        <w:t xml:space="preserve"> response capabilities</w:t>
      </w:r>
      <w:r w:rsidR="004259A0">
        <w:rPr>
          <w:rFonts w:ascii="Aptos" w:hAnsi="Aptos" w:cstheme="minorHAnsi"/>
          <w:bCs/>
          <w:iCs/>
          <w:szCs w:val="24"/>
        </w:rPr>
        <w:t xml:space="preserve">, </w:t>
      </w:r>
      <w:r w:rsidR="004259A0" w:rsidRPr="004259A0">
        <w:rPr>
          <w:rFonts w:ascii="Aptos" w:hAnsi="Aptos" w:cstheme="minorHAnsi"/>
          <w:bCs/>
          <w:iCs/>
          <w:szCs w:val="24"/>
        </w:rPr>
        <w:t xml:space="preserve">including Situational Assessment, Operational Communications, Environmental Response/ Health and Safety, and Operational Coordination, while meeting the following objectives: </w:t>
      </w:r>
    </w:p>
    <w:p w14:paraId="065FB4BF" w14:textId="6E20E542" w:rsidR="00B7435F" w:rsidRPr="00B7435F" w:rsidRDefault="00B7435F" w:rsidP="00CF37A2">
      <w:pPr>
        <w:rPr>
          <w:rFonts w:ascii="Aptos" w:hAnsi="Aptos" w:cstheme="minorHAnsi"/>
          <w:b/>
          <w:i/>
          <w:szCs w:val="24"/>
          <w:u w:val="single"/>
        </w:rPr>
      </w:pPr>
    </w:p>
    <w:p w14:paraId="59CA17C4" w14:textId="4DBE0348" w:rsidR="00FA1337" w:rsidRPr="00FA1337" w:rsidRDefault="00FA1337" w:rsidP="00FA1337">
      <w:pPr>
        <w:pStyle w:val="ListParagraph"/>
        <w:numPr>
          <w:ilvl w:val="0"/>
          <w:numId w:val="13"/>
        </w:numPr>
        <w:rPr>
          <w:rFonts w:ascii="Aptos" w:hAnsi="Aptos" w:cstheme="minorHAnsi"/>
          <w:bCs/>
          <w:iCs/>
          <w:szCs w:val="24"/>
        </w:rPr>
      </w:pPr>
      <w:r w:rsidRPr="00FA1337">
        <w:rPr>
          <w:rFonts w:ascii="Aptos" w:hAnsi="Aptos" w:cstheme="minorHAnsi"/>
          <w:bCs/>
          <w:iCs/>
          <w:szCs w:val="24"/>
        </w:rPr>
        <w:t xml:space="preserve">Showcase emergency response equipment available through FACHC and regional Coalition partners </w:t>
      </w:r>
    </w:p>
    <w:p w14:paraId="38FEA0C8" w14:textId="77777777" w:rsidR="00FA1337" w:rsidRPr="00FA1337" w:rsidRDefault="00FA1337" w:rsidP="00FA1337">
      <w:pPr>
        <w:pStyle w:val="ListParagraph"/>
        <w:numPr>
          <w:ilvl w:val="0"/>
          <w:numId w:val="13"/>
        </w:numPr>
        <w:rPr>
          <w:rFonts w:ascii="Aptos" w:hAnsi="Aptos" w:cstheme="minorHAnsi"/>
          <w:bCs/>
          <w:iCs/>
          <w:szCs w:val="24"/>
        </w:rPr>
      </w:pPr>
      <w:r w:rsidRPr="00FA1337">
        <w:rPr>
          <w:rFonts w:ascii="Aptos" w:hAnsi="Aptos" w:cstheme="minorHAnsi"/>
          <w:bCs/>
          <w:iCs/>
          <w:szCs w:val="24"/>
        </w:rPr>
        <w:t xml:space="preserve">Provide CHC staff with hands-on experience with Alternate Care Site shelters and equipment </w:t>
      </w:r>
    </w:p>
    <w:p w14:paraId="1B6AF126" w14:textId="77777777" w:rsidR="00FA1337" w:rsidRPr="00FA1337" w:rsidRDefault="00FA1337" w:rsidP="00FA1337">
      <w:pPr>
        <w:pStyle w:val="ListParagraph"/>
        <w:numPr>
          <w:ilvl w:val="0"/>
          <w:numId w:val="13"/>
        </w:numPr>
        <w:rPr>
          <w:rFonts w:ascii="Aptos" w:hAnsi="Aptos" w:cstheme="minorHAnsi"/>
          <w:bCs/>
          <w:iCs/>
          <w:szCs w:val="24"/>
        </w:rPr>
      </w:pPr>
      <w:r w:rsidRPr="00FA1337">
        <w:rPr>
          <w:rFonts w:ascii="Aptos" w:hAnsi="Aptos" w:cstheme="minorHAnsi"/>
          <w:bCs/>
          <w:iCs/>
          <w:szCs w:val="24"/>
        </w:rPr>
        <w:t>Assess CHC needs alternate care site operations (staff, equipment, etc.); solicit staff feedback on potential workflows</w:t>
      </w:r>
    </w:p>
    <w:p w14:paraId="72695733" w14:textId="70B20622" w:rsidR="004A5DE1" w:rsidRPr="00B7435F" w:rsidRDefault="00FA1337" w:rsidP="00FA1337">
      <w:pPr>
        <w:pStyle w:val="ListParagraph"/>
        <w:numPr>
          <w:ilvl w:val="0"/>
          <w:numId w:val="13"/>
        </w:numPr>
        <w:rPr>
          <w:rFonts w:ascii="Aptos" w:hAnsi="Aptos" w:cstheme="minorHAnsi"/>
          <w:bCs/>
          <w:iCs/>
          <w:szCs w:val="24"/>
        </w:rPr>
      </w:pPr>
      <w:r w:rsidRPr="00B7435F">
        <w:rPr>
          <w:rFonts w:ascii="Aptos" w:hAnsi="Aptos" w:cstheme="minorHAnsi"/>
          <w:bCs/>
          <w:iCs/>
          <w:szCs w:val="24"/>
        </w:rPr>
        <w:t>Engage CHC staff, provide training opportunities, and raise awareness of ongoing preparedness activities and partners</w:t>
      </w:r>
    </w:p>
    <w:p w14:paraId="37C4F5FD" w14:textId="1A1DCF2B" w:rsidR="00EC584F" w:rsidRPr="00B7435F" w:rsidRDefault="00EC584F" w:rsidP="002E1BD6">
      <w:pPr>
        <w:rPr>
          <w:rFonts w:ascii="Aptos" w:hAnsi="Aptos" w:cstheme="minorHAnsi"/>
          <w:b/>
          <w:i/>
          <w:szCs w:val="24"/>
        </w:rPr>
      </w:pPr>
    </w:p>
    <w:p w14:paraId="5EF11A83" w14:textId="14344756" w:rsidR="00EC584F" w:rsidRPr="00B7435F" w:rsidRDefault="005F3456" w:rsidP="002E1BD6">
      <w:pPr>
        <w:rPr>
          <w:rFonts w:ascii="Aptos" w:hAnsi="Aptos" w:cstheme="minorBidi"/>
          <w:b/>
          <w:i/>
          <w:szCs w:val="24"/>
        </w:rPr>
      </w:pPr>
      <w:r w:rsidRPr="00B7435F">
        <w:rPr>
          <w:rFonts w:ascii="Aptos" w:hAnsi="Aptos" w:cstheme="minorBidi"/>
          <w:b/>
          <w:i/>
          <w:szCs w:val="24"/>
          <w:u w:val="single"/>
        </w:rPr>
        <w:t>E</w:t>
      </w:r>
      <w:r w:rsidR="00CD5FDA" w:rsidRPr="00B7435F">
        <w:rPr>
          <w:rFonts w:ascii="Aptos" w:hAnsi="Aptos" w:cstheme="minorBidi"/>
          <w:b/>
          <w:i/>
          <w:szCs w:val="24"/>
          <w:u w:val="single"/>
        </w:rPr>
        <w:t>VENT</w:t>
      </w:r>
      <w:r w:rsidRPr="00B7435F">
        <w:rPr>
          <w:rFonts w:ascii="Aptos" w:hAnsi="Aptos" w:cstheme="minorBidi"/>
          <w:b/>
          <w:i/>
          <w:szCs w:val="24"/>
          <w:u w:val="single"/>
        </w:rPr>
        <w:t xml:space="preserve"> TIMELINE</w:t>
      </w:r>
      <w:r w:rsidR="00F83306" w:rsidRPr="00B7435F">
        <w:rPr>
          <w:rFonts w:ascii="Aptos" w:hAnsi="Aptos" w:cstheme="minorBidi"/>
          <w:b/>
          <w:i/>
          <w:szCs w:val="24"/>
          <w:u w:val="single"/>
        </w:rPr>
        <w:t xml:space="preserve"> AND </w:t>
      </w:r>
      <w:r w:rsidR="00062046" w:rsidRPr="00B7435F">
        <w:rPr>
          <w:rFonts w:ascii="Aptos" w:hAnsi="Aptos" w:cstheme="minorBidi"/>
          <w:b/>
          <w:i/>
          <w:szCs w:val="24"/>
          <w:u w:val="single"/>
        </w:rPr>
        <w:t xml:space="preserve">KEY ACTIVITES </w:t>
      </w:r>
    </w:p>
    <w:p w14:paraId="35709AAD" w14:textId="77777777" w:rsidR="00FE7B35" w:rsidRPr="00B7435F" w:rsidRDefault="00FE7B35" w:rsidP="006B640B">
      <w:pPr>
        <w:rPr>
          <w:rFonts w:ascii="Aptos" w:hAnsi="Aptos" w:cstheme="minorBidi"/>
          <w:b/>
          <w:i/>
          <w:szCs w:val="24"/>
        </w:rPr>
      </w:pPr>
    </w:p>
    <w:tbl>
      <w:tblPr>
        <w:tblStyle w:val="TableGrid"/>
        <w:tblW w:w="14215" w:type="dxa"/>
        <w:tblLook w:val="04A0" w:firstRow="1" w:lastRow="0" w:firstColumn="1" w:lastColumn="0" w:noHBand="0" w:noVBand="1"/>
      </w:tblPr>
      <w:tblGrid>
        <w:gridCol w:w="1615"/>
        <w:gridCol w:w="7560"/>
        <w:gridCol w:w="5040"/>
      </w:tblGrid>
      <w:tr w:rsidR="000C4011" w:rsidRPr="00B7435F" w14:paraId="66839DC0" w14:textId="77777777" w:rsidTr="006B640B">
        <w:tc>
          <w:tcPr>
            <w:tcW w:w="1615" w:type="dxa"/>
          </w:tcPr>
          <w:p w14:paraId="5D452429" w14:textId="548FA0D4" w:rsidR="000C4011" w:rsidRPr="006B640B" w:rsidRDefault="000C4011" w:rsidP="006B640B">
            <w:pPr>
              <w:spacing w:after="200" w:line="276" w:lineRule="auto"/>
              <w:rPr>
                <w:rFonts w:ascii="Aptos" w:hAnsi="Aptos" w:cstheme="minorHAnsi"/>
                <w:b/>
                <w:bCs/>
                <w:szCs w:val="24"/>
              </w:rPr>
            </w:pPr>
            <w:r w:rsidRPr="006B640B">
              <w:rPr>
                <w:rFonts w:ascii="Aptos" w:hAnsi="Aptos" w:cstheme="minorHAnsi"/>
                <w:b/>
                <w:bCs/>
                <w:szCs w:val="24"/>
              </w:rPr>
              <w:t>Time</w:t>
            </w:r>
            <w:r w:rsidR="00062046" w:rsidRPr="006B640B">
              <w:rPr>
                <w:rFonts w:ascii="Aptos" w:hAnsi="Aptos" w:cstheme="minorHAnsi"/>
                <w:b/>
                <w:bCs/>
                <w:szCs w:val="24"/>
              </w:rPr>
              <w:t>line</w:t>
            </w:r>
          </w:p>
        </w:tc>
        <w:tc>
          <w:tcPr>
            <w:tcW w:w="7560" w:type="dxa"/>
          </w:tcPr>
          <w:p w14:paraId="6955E2C4" w14:textId="793BCD8E" w:rsidR="000C4011" w:rsidRPr="006B640B" w:rsidRDefault="004B7E48" w:rsidP="006B640B">
            <w:pPr>
              <w:rPr>
                <w:rFonts w:ascii="Aptos" w:hAnsi="Aptos" w:cstheme="minorHAnsi"/>
                <w:b/>
                <w:bCs/>
                <w:szCs w:val="24"/>
              </w:rPr>
            </w:pPr>
            <w:r w:rsidRPr="006B640B">
              <w:rPr>
                <w:rFonts w:ascii="Aptos" w:hAnsi="Aptos" w:cstheme="minorHAnsi"/>
                <w:b/>
                <w:bCs/>
                <w:szCs w:val="24"/>
              </w:rPr>
              <w:t>Scenario</w:t>
            </w:r>
            <w:r w:rsidR="00EA5EAB" w:rsidRPr="006B640B">
              <w:rPr>
                <w:rFonts w:ascii="Aptos" w:hAnsi="Aptos" w:cstheme="minorHAnsi"/>
                <w:b/>
                <w:bCs/>
                <w:szCs w:val="24"/>
              </w:rPr>
              <w:t xml:space="preserve"> </w:t>
            </w:r>
            <w:r w:rsidR="000C4011" w:rsidRPr="006B640B">
              <w:rPr>
                <w:rFonts w:ascii="Aptos" w:hAnsi="Aptos" w:cstheme="minorHAnsi"/>
                <w:b/>
                <w:bCs/>
                <w:szCs w:val="24"/>
              </w:rPr>
              <w:t xml:space="preserve"> </w:t>
            </w:r>
          </w:p>
        </w:tc>
        <w:tc>
          <w:tcPr>
            <w:tcW w:w="5040" w:type="dxa"/>
          </w:tcPr>
          <w:p w14:paraId="408918A7" w14:textId="78B43E4F" w:rsidR="000C4011" w:rsidRPr="006B640B" w:rsidRDefault="004B7E48" w:rsidP="006B640B">
            <w:pPr>
              <w:rPr>
                <w:rFonts w:ascii="Aptos" w:hAnsi="Aptos" w:cstheme="minorHAnsi"/>
                <w:b/>
                <w:bCs/>
                <w:szCs w:val="24"/>
              </w:rPr>
            </w:pPr>
            <w:r w:rsidRPr="006B640B">
              <w:rPr>
                <w:rFonts w:ascii="Aptos" w:hAnsi="Aptos" w:cstheme="minorHAnsi"/>
                <w:b/>
                <w:bCs/>
                <w:szCs w:val="24"/>
              </w:rPr>
              <w:t xml:space="preserve">Key </w:t>
            </w:r>
            <w:r w:rsidR="0024060F" w:rsidRPr="006B640B">
              <w:rPr>
                <w:rFonts w:ascii="Aptos" w:hAnsi="Aptos" w:cstheme="minorHAnsi"/>
                <w:b/>
                <w:bCs/>
                <w:szCs w:val="24"/>
              </w:rPr>
              <w:t>Activities</w:t>
            </w:r>
            <w:r w:rsidRPr="006B640B">
              <w:rPr>
                <w:rFonts w:ascii="Aptos" w:hAnsi="Aptos" w:cstheme="minorHAnsi"/>
                <w:b/>
                <w:bCs/>
                <w:szCs w:val="24"/>
              </w:rPr>
              <w:t xml:space="preserve"> </w:t>
            </w:r>
          </w:p>
        </w:tc>
      </w:tr>
      <w:tr w:rsidR="000C4011" w:rsidRPr="00B7435F" w14:paraId="15B47E5F" w14:textId="77777777" w:rsidTr="006B640B">
        <w:trPr>
          <w:trHeight w:val="692"/>
        </w:trPr>
        <w:tc>
          <w:tcPr>
            <w:tcW w:w="1615" w:type="dxa"/>
          </w:tcPr>
          <w:p w14:paraId="7C6F7199" w14:textId="69DA6245" w:rsidR="00CD7388" w:rsidRPr="00B7435F" w:rsidRDefault="00B34970" w:rsidP="006B640B">
            <w:pPr>
              <w:rPr>
                <w:rFonts w:ascii="Aptos" w:hAnsi="Aptos" w:cstheme="minorHAnsi"/>
                <w:szCs w:val="24"/>
              </w:rPr>
            </w:pPr>
            <w:r w:rsidRPr="00B7435F">
              <w:rPr>
                <w:rFonts w:ascii="Aptos" w:hAnsi="Aptos" w:cstheme="minorHAnsi"/>
                <w:szCs w:val="24"/>
              </w:rPr>
              <w:t xml:space="preserve">9:30 AM </w:t>
            </w:r>
            <w:r w:rsidR="006B640B">
              <w:rPr>
                <w:rFonts w:ascii="Aptos" w:hAnsi="Aptos" w:cstheme="minorHAnsi"/>
                <w:szCs w:val="24"/>
              </w:rPr>
              <w:t>-</w:t>
            </w:r>
            <w:r w:rsidR="00F77B9E">
              <w:rPr>
                <w:rFonts w:ascii="Aptos" w:hAnsi="Aptos" w:cstheme="minorHAnsi"/>
                <w:szCs w:val="24"/>
              </w:rPr>
              <w:t>10:00 AM</w:t>
            </w:r>
          </w:p>
        </w:tc>
        <w:tc>
          <w:tcPr>
            <w:tcW w:w="7560" w:type="dxa"/>
          </w:tcPr>
          <w:p w14:paraId="3DBF4A98" w14:textId="2029FD18" w:rsidR="0024060F" w:rsidRPr="00B7435F" w:rsidRDefault="00F42318" w:rsidP="006B640B">
            <w:pPr>
              <w:rPr>
                <w:rFonts w:ascii="Aptos" w:hAnsi="Aptos" w:cstheme="minorHAnsi"/>
                <w:szCs w:val="24"/>
              </w:rPr>
            </w:pPr>
            <w:r w:rsidRPr="00B7435F">
              <w:rPr>
                <w:rFonts w:ascii="Aptos" w:hAnsi="Aptos" w:cstheme="minorHAnsi"/>
                <w:szCs w:val="24"/>
              </w:rPr>
              <w:t>A fire occurs</w:t>
            </w:r>
            <w:r w:rsidR="005E49F5" w:rsidRPr="00B7435F">
              <w:rPr>
                <w:rFonts w:ascii="Aptos" w:hAnsi="Aptos" w:cstheme="minorHAnsi"/>
                <w:szCs w:val="24"/>
              </w:rPr>
              <w:t xml:space="preserve"> in the Family Medicine </w:t>
            </w:r>
            <w:r w:rsidRPr="00B7435F">
              <w:rPr>
                <w:rFonts w:ascii="Aptos" w:hAnsi="Aptos" w:cstheme="minorHAnsi"/>
                <w:szCs w:val="24"/>
              </w:rPr>
              <w:t>Department</w:t>
            </w:r>
            <w:r w:rsidR="00051368" w:rsidRPr="00B7435F">
              <w:rPr>
                <w:rFonts w:ascii="Aptos" w:hAnsi="Aptos" w:cstheme="minorHAnsi"/>
                <w:szCs w:val="24"/>
              </w:rPr>
              <w:t>.</w:t>
            </w:r>
            <w:r w:rsidRPr="00B7435F">
              <w:rPr>
                <w:rFonts w:ascii="Aptos" w:hAnsi="Aptos" w:cstheme="minorHAnsi"/>
                <w:szCs w:val="24"/>
              </w:rPr>
              <w:t xml:space="preserve"> </w:t>
            </w:r>
          </w:p>
          <w:p w14:paraId="7BC6F4C3" w14:textId="25AE9D2B" w:rsidR="000C4011" w:rsidRPr="00B7435F" w:rsidRDefault="000C4011" w:rsidP="006B640B">
            <w:pPr>
              <w:rPr>
                <w:rFonts w:ascii="Aptos" w:hAnsi="Aptos" w:cstheme="minorHAnsi"/>
                <w:szCs w:val="24"/>
              </w:rPr>
            </w:pPr>
          </w:p>
        </w:tc>
        <w:tc>
          <w:tcPr>
            <w:tcW w:w="5040" w:type="dxa"/>
          </w:tcPr>
          <w:p w14:paraId="5A65FD55" w14:textId="6949BF36" w:rsidR="000C4011" w:rsidRPr="006B640B" w:rsidRDefault="009B0A80" w:rsidP="006B640B">
            <w:pPr>
              <w:rPr>
                <w:rFonts w:ascii="Aptos" w:hAnsi="Aptos" w:cstheme="minorHAnsi"/>
                <w:szCs w:val="24"/>
              </w:rPr>
            </w:pPr>
            <w:r w:rsidRPr="00B7435F">
              <w:rPr>
                <w:rFonts w:ascii="Aptos" w:hAnsi="Aptos" w:cstheme="minorHAnsi"/>
                <w:szCs w:val="24"/>
              </w:rPr>
              <w:t xml:space="preserve">Conduct fire drill requiring full evacuation of the Health Center </w:t>
            </w:r>
          </w:p>
        </w:tc>
      </w:tr>
      <w:tr w:rsidR="000C4011" w:rsidRPr="00B7435F" w14:paraId="6FC5D68B" w14:textId="77777777" w:rsidTr="006B640B">
        <w:trPr>
          <w:trHeight w:val="710"/>
        </w:trPr>
        <w:tc>
          <w:tcPr>
            <w:tcW w:w="1615" w:type="dxa"/>
          </w:tcPr>
          <w:p w14:paraId="0B7EDD15" w14:textId="5B042C0B" w:rsidR="00B34970" w:rsidRDefault="00B34970" w:rsidP="006B640B">
            <w:pPr>
              <w:rPr>
                <w:rFonts w:ascii="Aptos" w:hAnsi="Aptos" w:cstheme="minorHAnsi"/>
                <w:szCs w:val="24"/>
              </w:rPr>
            </w:pPr>
            <w:r w:rsidRPr="00B7435F">
              <w:rPr>
                <w:rFonts w:ascii="Aptos" w:hAnsi="Aptos" w:cstheme="minorHAnsi"/>
                <w:szCs w:val="24"/>
              </w:rPr>
              <w:t xml:space="preserve">10:00 AM </w:t>
            </w:r>
            <w:r w:rsidR="00F77B9E">
              <w:rPr>
                <w:rFonts w:ascii="Aptos" w:hAnsi="Aptos" w:cstheme="minorHAnsi"/>
                <w:szCs w:val="24"/>
              </w:rPr>
              <w:t>–</w:t>
            </w:r>
          </w:p>
          <w:p w14:paraId="4860C9D8" w14:textId="79F8D5C4" w:rsidR="00F77B9E" w:rsidRPr="00B7435F" w:rsidRDefault="00F77B9E" w:rsidP="006B640B">
            <w:pPr>
              <w:rPr>
                <w:rFonts w:ascii="Aptos" w:hAnsi="Aptos" w:cstheme="minorHAnsi"/>
                <w:szCs w:val="24"/>
              </w:rPr>
            </w:pPr>
            <w:r>
              <w:rPr>
                <w:rFonts w:ascii="Aptos" w:hAnsi="Aptos" w:cstheme="minorHAnsi"/>
                <w:szCs w:val="24"/>
              </w:rPr>
              <w:t>11:00 AM</w:t>
            </w:r>
          </w:p>
        </w:tc>
        <w:tc>
          <w:tcPr>
            <w:tcW w:w="7560" w:type="dxa"/>
          </w:tcPr>
          <w:p w14:paraId="5C42F496" w14:textId="3679C3E9" w:rsidR="00682A3C" w:rsidRPr="00B7435F" w:rsidRDefault="004B7E48" w:rsidP="006B640B">
            <w:pPr>
              <w:rPr>
                <w:rFonts w:ascii="Aptos" w:hAnsi="Aptos" w:cstheme="minorHAnsi"/>
                <w:szCs w:val="24"/>
              </w:rPr>
            </w:pPr>
            <w:r w:rsidRPr="00B7435F">
              <w:rPr>
                <w:rFonts w:ascii="Aptos" w:hAnsi="Aptos" w:cstheme="minorHAnsi"/>
                <w:szCs w:val="24"/>
              </w:rPr>
              <w:t xml:space="preserve">As result of </w:t>
            </w:r>
            <w:r w:rsidR="00051368" w:rsidRPr="00B7435F">
              <w:rPr>
                <w:rFonts w:ascii="Aptos" w:hAnsi="Aptos" w:cstheme="minorHAnsi"/>
                <w:szCs w:val="24"/>
              </w:rPr>
              <w:t>the fire</w:t>
            </w:r>
            <w:r w:rsidRPr="00B7435F">
              <w:rPr>
                <w:rFonts w:ascii="Aptos" w:hAnsi="Aptos" w:cstheme="minorHAnsi"/>
                <w:szCs w:val="24"/>
              </w:rPr>
              <w:t xml:space="preserve">, </w:t>
            </w:r>
            <w:r w:rsidR="006733BA" w:rsidRPr="00B7435F">
              <w:rPr>
                <w:rFonts w:ascii="Aptos" w:hAnsi="Aptos" w:cstheme="minorHAnsi"/>
                <w:szCs w:val="24"/>
              </w:rPr>
              <w:t xml:space="preserve">portions of the building are </w:t>
            </w:r>
            <w:r w:rsidR="00124804" w:rsidRPr="00B7435F">
              <w:rPr>
                <w:rFonts w:ascii="Aptos" w:hAnsi="Aptos" w:cstheme="minorHAnsi"/>
                <w:szCs w:val="24"/>
              </w:rPr>
              <w:t xml:space="preserve">damaged; </w:t>
            </w:r>
            <w:r w:rsidR="002F3ECA">
              <w:rPr>
                <w:rFonts w:ascii="Aptos" w:hAnsi="Aptos" w:cstheme="minorHAnsi"/>
                <w:szCs w:val="24"/>
              </w:rPr>
              <w:t>HEALTH CENTER</w:t>
            </w:r>
            <w:r w:rsidR="006733BA" w:rsidRPr="00B7435F">
              <w:rPr>
                <w:rFonts w:ascii="Aptos" w:hAnsi="Aptos" w:cstheme="minorHAnsi"/>
                <w:szCs w:val="24"/>
              </w:rPr>
              <w:t xml:space="preserve"> requests shelters to be</w:t>
            </w:r>
            <w:r w:rsidRPr="00B7435F">
              <w:rPr>
                <w:rFonts w:ascii="Aptos" w:hAnsi="Aptos" w:cstheme="minorHAnsi"/>
                <w:szCs w:val="24"/>
              </w:rPr>
              <w:t xml:space="preserve"> deployed to </w:t>
            </w:r>
            <w:r w:rsidR="006733BA" w:rsidRPr="00B7435F">
              <w:rPr>
                <w:rFonts w:ascii="Aptos" w:hAnsi="Aptos" w:cstheme="minorHAnsi"/>
                <w:szCs w:val="24"/>
              </w:rPr>
              <w:t>establish an alternate care site</w:t>
            </w:r>
            <w:r w:rsidR="006B640B">
              <w:rPr>
                <w:rFonts w:ascii="Aptos" w:hAnsi="Aptos" w:cstheme="minorHAnsi"/>
                <w:szCs w:val="24"/>
              </w:rPr>
              <w:t>.</w:t>
            </w:r>
          </w:p>
        </w:tc>
        <w:tc>
          <w:tcPr>
            <w:tcW w:w="5040" w:type="dxa"/>
          </w:tcPr>
          <w:p w14:paraId="442C3A50" w14:textId="422504B9" w:rsidR="000C4011" w:rsidRPr="00B7435F" w:rsidRDefault="00F73D0B" w:rsidP="006B640B">
            <w:pPr>
              <w:rPr>
                <w:rFonts w:ascii="Aptos" w:hAnsi="Aptos" w:cstheme="minorHAnsi"/>
                <w:szCs w:val="24"/>
              </w:rPr>
            </w:pPr>
            <w:r w:rsidRPr="00B7435F">
              <w:rPr>
                <w:rFonts w:ascii="Aptos" w:hAnsi="Aptos" w:cstheme="minorHAnsi"/>
                <w:szCs w:val="24"/>
              </w:rPr>
              <w:t xml:space="preserve">Shelter Set-up  </w:t>
            </w:r>
          </w:p>
        </w:tc>
      </w:tr>
      <w:tr w:rsidR="000C4011" w:rsidRPr="00B7435F" w14:paraId="455E5E4E" w14:textId="77777777" w:rsidTr="006B640B">
        <w:tc>
          <w:tcPr>
            <w:tcW w:w="1615" w:type="dxa"/>
          </w:tcPr>
          <w:p w14:paraId="13C47747" w14:textId="5A2DC533" w:rsidR="00B34970" w:rsidRPr="00B7435F" w:rsidRDefault="00B34970" w:rsidP="006B640B">
            <w:pPr>
              <w:rPr>
                <w:rFonts w:ascii="Aptos" w:hAnsi="Aptos" w:cstheme="minorHAnsi"/>
                <w:szCs w:val="24"/>
              </w:rPr>
            </w:pPr>
            <w:r w:rsidRPr="00B7435F">
              <w:rPr>
                <w:rFonts w:ascii="Aptos" w:hAnsi="Aptos" w:cstheme="minorHAnsi"/>
                <w:szCs w:val="24"/>
              </w:rPr>
              <w:t>1</w:t>
            </w:r>
            <w:r w:rsidR="006462E9" w:rsidRPr="00B7435F">
              <w:rPr>
                <w:rFonts w:ascii="Aptos" w:hAnsi="Aptos" w:cstheme="minorHAnsi"/>
                <w:szCs w:val="24"/>
              </w:rPr>
              <w:t>0:30</w:t>
            </w:r>
            <w:r w:rsidR="00682A3C" w:rsidRPr="00B7435F">
              <w:rPr>
                <w:rFonts w:ascii="Aptos" w:hAnsi="Aptos" w:cstheme="minorHAnsi"/>
                <w:szCs w:val="24"/>
              </w:rPr>
              <w:t xml:space="preserve"> </w:t>
            </w:r>
            <w:r w:rsidR="006462E9" w:rsidRPr="00B7435F">
              <w:rPr>
                <w:rFonts w:ascii="Aptos" w:hAnsi="Aptos" w:cstheme="minorHAnsi"/>
                <w:szCs w:val="24"/>
              </w:rPr>
              <w:t>AM</w:t>
            </w:r>
            <w:r w:rsidR="00794F5D">
              <w:rPr>
                <w:rFonts w:ascii="Aptos" w:hAnsi="Aptos" w:cstheme="minorHAnsi"/>
                <w:szCs w:val="24"/>
              </w:rPr>
              <w:t xml:space="preserve"> </w:t>
            </w:r>
            <w:r w:rsidR="006462E9" w:rsidRPr="00B7435F">
              <w:rPr>
                <w:rFonts w:ascii="Aptos" w:hAnsi="Aptos" w:cstheme="minorHAnsi"/>
                <w:szCs w:val="24"/>
              </w:rPr>
              <w:t xml:space="preserve">-12:00 </w:t>
            </w:r>
            <w:r w:rsidR="00682A3C" w:rsidRPr="00B7435F">
              <w:rPr>
                <w:rFonts w:ascii="Aptos" w:hAnsi="Aptos" w:cstheme="minorHAnsi"/>
                <w:szCs w:val="24"/>
              </w:rPr>
              <w:t>PM</w:t>
            </w:r>
          </w:p>
        </w:tc>
        <w:tc>
          <w:tcPr>
            <w:tcW w:w="7560" w:type="dxa"/>
          </w:tcPr>
          <w:p w14:paraId="208701C5" w14:textId="39C5A81F" w:rsidR="00815FD5" w:rsidRPr="00B7435F" w:rsidRDefault="006733BA" w:rsidP="006B640B">
            <w:pPr>
              <w:rPr>
                <w:rFonts w:ascii="Aptos" w:hAnsi="Aptos" w:cstheme="minorHAnsi"/>
                <w:szCs w:val="24"/>
              </w:rPr>
            </w:pPr>
            <w:r w:rsidRPr="00B7435F">
              <w:rPr>
                <w:rFonts w:ascii="Aptos" w:hAnsi="Aptos" w:cstheme="minorHAnsi"/>
                <w:szCs w:val="24"/>
              </w:rPr>
              <w:t xml:space="preserve">Shelters serve as educational stations for participating </w:t>
            </w:r>
            <w:r w:rsidR="00124804" w:rsidRPr="00B7435F">
              <w:rPr>
                <w:rFonts w:ascii="Aptos" w:hAnsi="Aptos" w:cstheme="minorHAnsi"/>
                <w:szCs w:val="24"/>
              </w:rPr>
              <w:t>s</w:t>
            </w:r>
            <w:r w:rsidRPr="00B7435F">
              <w:rPr>
                <w:rFonts w:ascii="Aptos" w:hAnsi="Aptos" w:cstheme="minorHAnsi"/>
                <w:szCs w:val="24"/>
              </w:rPr>
              <w:t>taff.</w:t>
            </w:r>
          </w:p>
        </w:tc>
        <w:tc>
          <w:tcPr>
            <w:tcW w:w="5040" w:type="dxa"/>
          </w:tcPr>
          <w:p w14:paraId="742CB3E3" w14:textId="0672D2A9" w:rsidR="006733BA" w:rsidRPr="00B7435F" w:rsidRDefault="006733BA" w:rsidP="006B640B">
            <w:pPr>
              <w:rPr>
                <w:rFonts w:ascii="Aptos" w:hAnsi="Aptos" w:cstheme="minorHAnsi"/>
                <w:szCs w:val="24"/>
              </w:rPr>
            </w:pPr>
            <w:r w:rsidRPr="00B7435F">
              <w:rPr>
                <w:rFonts w:ascii="Aptos" w:hAnsi="Aptos" w:cstheme="minorHAnsi"/>
                <w:szCs w:val="24"/>
              </w:rPr>
              <w:t>Fire Safety Education</w:t>
            </w:r>
            <w:r w:rsidR="00051368" w:rsidRPr="00B7435F">
              <w:rPr>
                <w:rFonts w:ascii="Aptos" w:hAnsi="Aptos" w:cstheme="minorHAnsi"/>
                <w:szCs w:val="24"/>
              </w:rPr>
              <w:t xml:space="preserve"> &amp; E</w:t>
            </w:r>
            <w:r w:rsidRPr="00B7435F">
              <w:rPr>
                <w:rFonts w:ascii="Aptos" w:hAnsi="Aptos" w:cstheme="minorHAnsi"/>
                <w:szCs w:val="24"/>
              </w:rPr>
              <w:t>xtinguisher training</w:t>
            </w:r>
          </w:p>
          <w:p w14:paraId="73209E1B" w14:textId="47C5201B" w:rsidR="000C4011" w:rsidRPr="00B7435F" w:rsidRDefault="006B640B" w:rsidP="006B640B">
            <w:pPr>
              <w:rPr>
                <w:rFonts w:ascii="Aptos" w:hAnsi="Aptos" w:cstheme="minorHAnsi"/>
                <w:szCs w:val="24"/>
                <w:highlight w:val="yellow"/>
              </w:rPr>
            </w:pPr>
            <w:r>
              <w:rPr>
                <w:rFonts w:ascii="Aptos" w:hAnsi="Aptos" w:cstheme="minorHAnsi"/>
                <w:szCs w:val="24"/>
              </w:rPr>
              <w:t xml:space="preserve">+ </w:t>
            </w:r>
            <w:r w:rsidR="006733BA" w:rsidRPr="00B7435F">
              <w:rPr>
                <w:rFonts w:ascii="Aptos" w:hAnsi="Aptos" w:cstheme="minorHAnsi"/>
                <w:szCs w:val="24"/>
              </w:rPr>
              <w:t>Satellite phone testing</w:t>
            </w:r>
          </w:p>
        </w:tc>
      </w:tr>
      <w:tr w:rsidR="000C4011" w:rsidRPr="00B7435F" w14:paraId="332A6855" w14:textId="77777777" w:rsidTr="006B640B">
        <w:trPr>
          <w:trHeight w:val="368"/>
        </w:trPr>
        <w:tc>
          <w:tcPr>
            <w:tcW w:w="1615" w:type="dxa"/>
          </w:tcPr>
          <w:p w14:paraId="5054B0C6" w14:textId="28F31F41" w:rsidR="00B34970" w:rsidRPr="00B7435F" w:rsidRDefault="007A30E9" w:rsidP="006B640B">
            <w:pPr>
              <w:rPr>
                <w:rFonts w:ascii="Aptos" w:hAnsi="Aptos" w:cstheme="minorHAnsi"/>
                <w:szCs w:val="24"/>
              </w:rPr>
            </w:pPr>
            <w:r w:rsidRPr="00B7435F">
              <w:rPr>
                <w:rFonts w:ascii="Aptos" w:hAnsi="Aptos" w:cstheme="minorHAnsi"/>
                <w:szCs w:val="24"/>
              </w:rPr>
              <w:t>12:00</w:t>
            </w:r>
            <w:r w:rsidR="00B34970" w:rsidRPr="00B7435F">
              <w:rPr>
                <w:rFonts w:ascii="Aptos" w:hAnsi="Aptos" w:cstheme="minorHAnsi"/>
                <w:szCs w:val="24"/>
              </w:rPr>
              <w:t xml:space="preserve"> </w:t>
            </w:r>
            <w:r w:rsidR="00682A3C" w:rsidRPr="00B7435F">
              <w:rPr>
                <w:rFonts w:ascii="Aptos" w:hAnsi="Aptos" w:cstheme="minorHAnsi"/>
                <w:szCs w:val="24"/>
              </w:rPr>
              <w:t>PM</w:t>
            </w:r>
            <w:r w:rsidR="00794F5D">
              <w:rPr>
                <w:rFonts w:ascii="Aptos" w:hAnsi="Aptos" w:cstheme="minorHAnsi"/>
                <w:szCs w:val="24"/>
              </w:rPr>
              <w:t xml:space="preserve"> </w:t>
            </w:r>
            <w:r w:rsidR="006B640B">
              <w:rPr>
                <w:rFonts w:ascii="Aptos" w:hAnsi="Aptos" w:cstheme="minorHAnsi"/>
                <w:szCs w:val="24"/>
              </w:rPr>
              <w:t>- 1:00</w:t>
            </w:r>
            <w:r w:rsidR="00682A3C" w:rsidRPr="00B7435F">
              <w:rPr>
                <w:rFonts w:ascii="Aptos" w:hAnsi="Aptos" w:cstheme="minorHAnsi"/>
                <w:szCs w:val="24"/>
              </w:rPr>
              <w:t xml:space="preserve"> PM</w:t>
            </w:r>
          </w:p>
        </w:tc>
        <w:tc>
          <w:tcPr>
            <w:tcW w:w="7560" w:type="dxa"/>
          </w:tcPr>
          <w:p w14:paraId="32AC14C4" w14:textId="66420EDF" w:rsidR="000C4011" w:rsidRPr="00B7435F" w:rsidRDefault="00F42318" w:rsidP="006B640B">
            <w:pPr>
              <w:rPr>
                <w:rFonts w:ascii="Aptos" w:hAnsi="Aptos" w:cstheme="minorHAnsi"/>
                <w:szCs w:val="24"/>
              </w:rPr>
            </w:pPr>
            <w:r w:rsidRPr="00B7435F">
              <w:rPr>
                <w:rFonts w:ascii="Aptos" w:hAnsi="Aptos" w:cstheme="minorHAnsi"/>
                <w:szCs w:val="24"/>
              </w:rPr>
              <w:t>Return</w:t>
            </w:r>
            <w:r w:rsidR="00DB15BA" w:rsidRPr="00B7435F">
              <w:rPr>
                <w:rFonts w:ascii="Aptos" w:hAnsi="Aptos" w:cstheme="minorHAnsi"/>
                <w:szCs w:val="24"/>
              </w:rPr>
              <w:t xml:space="preserve"> to normal operations</w:t>
            </w:r>
            <w:r w:rsidR="00304630">
              <w:rPr>
                <w:rFonts w:ascii="Aptos" w:hAnsi="Aptos" w:cstheme="minorHAnsi"/>
                <w:szCs w:val="24"/>
              </w:rPr>
              <w:t>.</w:t>
            </w:r>
          </w:p>
        </w:tc>
        <w:tc>
          <w:tcPr>
            <w:tcW w:w="5040" w:type="dxa"/>
          </w:tcPr>
          <w:p w14:paraId="7608B6D2" w14:textId="01F3E771" w:rsidR="00682A3C" w:rsidRPr="00B7435F" w:rsidRDefault="00682A3C" w:rsidP="006B640B">
            <w:pPr>
              <w:rPr>
                <w:rFonts w:ascii="Aptos" w:hAnsi="Aptos" w:cstheme="minorHAnsi"/>
                <w:szCs w:val="24"/>
              </w:rPr>
            </w:pPr>
            <w:r w:rsidRPr="00B7435F">
              <w:rPr>
                <w:rFonts w:ascii="Aptos" w:hAnsi="Aptos" w:cstheme="minorHAnsi"/>
                <w:szCs w:val="24"/>
              </w:rPr>
              <w:t xml:space="preserve">Breakdown of Shelters </w:t>
            </w:r>
            <w:r w:rsidR="006827C1" w:rsidRPr="00B7435F">
              <w:rPr>
                <w:rFonts w:ascii="Aptos" w:hAnsi="Aptos" w:cstheme="minorHAnsi"/>
                <w:szCs w:val="24"/>
              </w:rPr>
              <w:t>and Equipment</w:t>
            </w:r>
          </w:p>
          <w:p w14:paraId="5C0E7EFC" w14:textId="34A7433C" w:rsidR="006827C1" w:rsidRPr="00B7435F" w:rsidRDefault="006827C1" w:rsidP="006B640B">
            <w:pPr>
              <w:rPr>
                <w:rFonts w:ascii="Aptos" w:hAnsi="Aptos" w:cstheme="minorHAnsi"/>
                <w:szCs w:val="24"/>
                <w:highlight w:val="yellow"/>
              </w:rPr>
            </w:pPr>
            <w:r w:rsidRPr="00B7435F">
              <w:rPr>
                <w:rFonts w:ascii="Aptos" w:hAnsi="Aptos" w:cstheme="minorHAnsi"/>
                <w:szCs w:val="24"/>
              </w:rPr>
              <w:t>Collect Participant Feedback</w:t>
            </w:r>
          </w:p>
        </w:tc>
      </w:tr>
    </w:tbl>
    <w:p w14:paraId="3DD19E1B" w14:textId="77777777" w:rsidR="007D67FB" w:rsidRPr="00B7435F" w:rsidRDefault="007D67FB" w:rsidP="667D0AD9">
      <w:pPr>
        <w:rPr>
          <w:rFonts w:ascii="Aptos" w:hAnsi="Aptos" w:cstheme="minorHAnsi"/>
          <w:b/>
          <w:i/>
          <w:szCs w:val="24"/>
          <w:u w:val="single"/>
        </w:rPr>
      </w:pPr>
    </w:p>
    <w:p w14:paraId="6945A636" w14:textId="77777777" w:rsidR="00CB432A" w:rsidRDefault="00CB432A">
      <w:pPr>
        <w:spacing w:after="200" w:line="276" w:lineRule="auto"/>
        <w:rPr>
          <w:rFonts w:ascii="Aptos" w:hAnsi="Aptos" w:cstheme="minorHAnsi"/>
          <w:b/>
          <w:i/>
          <w:szCs w:val="24"/>
          <w:u w:val="single"/>
        </w:rPr>
      </w:pPr>
      <w:r>
        <w:rPr>
          <w:rFonts w:ascii="Aptos" w:hAnsi="Aptos" w:cstheme="minorHAnsi"/>
          <w:b/>
          <w:i/>
          <w:szCs w:val="24"/>
          <w:u w:val="single"/>
        </w:rPr>
        <w:br w:type="page"/>
      </w:r>
    </w:p>
    <w:p w14:paraId="761EB251" w14:textId="7E1E3E36" w:rsidR="00004C9E" w:rsidRPr="00B7435F" w:rsidRDefault="00EC567A" w:rsidP="667D0AD9">
      <w:pPr>
        <w:rPr>
          <w:rFonts w:ascii="Aptos" w:hAnsi="Aptos" w:cstheme="minorHAnsi"/>
          <w:b/>
          <w:i/>
          <w:szCs w:val="24"/>
          <w:u w:val="single"/>
        </w:rPr>
      </w:pPr>
      <w:r w:rsidRPr="00B7435F">
        <w:rPr>
          <w:rFonts w:ascii="Aptos" w:hAnsi="Aptos" w:cstheme="minorHAnsi"/>
          <w:b/>
          <w:i/>
          <w:szCs w:val="24"/>
          <w:u w:val="single"/>
        </w:rPr>
        <w:lastRenderedPageBreak/>
        <w:t xml:space="preserve">ANALYSIS OF </w:t>
      </w:r>
      <w:r w:rsidR="00F83306" w:rsidRPr="00B7435F">
        <w:rPr>
          <w:rFonts w:ascii="Aptos" w:hAnsi="Aptos" w:cstheme="minorHAnsi"/>
          <w:b/>
          <w:i/>
          <w:szCs w:val="24"/>
          <w:u w:val="single"/>
        </w:rPr>
        <w:t xml:space="preserve">RESPONSE </w:t>
      </w:r>
      <w:r w:rsidR="008245D9" w:rsidRPr="00B7435F">
        <w:rPr>
          <w:rFonts w:ascii="Aptos" w:hAnsi="Aptos" w:cstheme="minorHAnsi"/>
          <w:b/>
          <w:i/>
          <w:szCs w:val="24"/>
          <w:u w:val="single"/>
        </w:rPr>
        <w:t xml:space="preserve">OBSERVED </w:t>
      </w:r>
      <w:r w:rsidR="00F83306" w:rsidRPr="00B7435F">
        <w:rPr>
          <w:rFonts w:ascii="Aptos" w:hAnsi="Aptos" w:cstheme="minorHAnsi"/>
          <w:b/>
          <w:i/>
          <w:szCs w:val="24"/>
          <w:u w:val="single"/>
        </w:rPr>
        <w:t xml:space="preserve">CAPABILITIES </w:t>
      </w:r>
    </w:p>
    <w:p w14:paraId="502507C5" w14:textId="77777777" w:rsidR="008245D9" w:rsidRPr="00B7435F" w:rsidRDefault="008245D9" w:rsidP="667D0AD9">
      <w:pPr>
        <w:rPr>
          <w:rFonts w:ascii="Aptos" w:hAnsi="Aptos" w:cstheme="minorHAnsi"/>
          <w:b/>
          <w:i/>
          <w:szCs w:val="24"/>
          <w:u w:val="single"/>
        </w:rPr>
      </w:pPr>
    </w:p>
    <w:tbl>
      <w:tblPr>
        <w:tblStyle w:val="TableGrid"/>
        <w:tblW w:w="14390" w:type="dxa"/>
        <w:tblLook w:val="04A0" w:firstRow="1" w:lastRow="0" w:firstColumn="1" w:lastColumn="0" w:noHBand="0" w:noVBand="1"/>
      </w:tblPr>
      <w:tblGrid>
        <w:gridCol w:w="3597"/>
        <w:gridCol w:w="3597"/>
        <w:gridCol w:w="3598"/>
        <w:gridCol w:w="3598"/>
      </w:tblGrid>
      <w:tr w:rsidR="008245D9" w:rsidRPr="00B7435F" w14:paraId="5344EDF4" w14:textId="77777777" w:rsidTr="00774CC6">
        <w:trPr>
          <w:tblHeader/>
        </w:trPr>
        <w:tc>
          <w:tcPr>
            <w:tcW w:w="3597" w:type="dxa"/>
          </w:tcPr>
          <w:p w14:paraId="65059427" w14:textId="33D9D215" w:rsidR="008245D9" w:rsidRPr="006B640B" w:rsidRDefault="008245D9" w:rsidP="667D0AD9">
            <w:pPr>
              <w:rPr>
                <w:rFonts w:ascii="Aptos" w:hAnsi="Aptos" w:cstheme="minorBidi"/>
                <w:b/>
                <w:bCs/>
                <w:szCs w:val="24"/>
              </w:rPr>
            </w:pPr>
            <w:r w:rsidRPr="006B640B">
              <w:rPr>
                <w:rFonts w:ascii="Aptos" w:hAnsi="Aptos" w:cstheme="minorBidi"/>
                <w:b/>
                <w:bCs/>
                <w:szCs w:val="24"/>
              </w:rPr>
              <w:t xml:space="preserve">Objective </w:t>
            </w:r>
          </w:p>
        </w:tc>
        <w:tc>
          <w:tcPr>
            <w:tcW w:w="3597" w:type="dxa"/>
          </w:tcPr>
          <w:p w14:paraId="22118957" w14:textId="5CA22728" w:rsidR="008245D9" w:rsidRPr="006B640B" w:rsidRDefault="008245D9" w:rsidP="667D0AD9">
            <w:pPr>
              <w:rPr>
                <w:rFonts w:ascii="Aptos" w:hAnsi="Aptos" w:cstheme="minorBidi"/>
                <w:b/>
                <w:bCs/>
                <w:szCs w:val="24"/>
              </w:rPr>
            </w:pPr>
            <w:r w:rsidRPr="006B640B">
              <w:rPr>
                <w:rFonts w:ascii="Aptos" w:hAnsi="Aptos" w:cstheme="minorBidi"/>
                <w:b/>
                <w:bCs/>
                <w:szCs w:val="24"/>
              </w:rPr>
              <w:t xml:space="preserve">Strengths </w:t>
            </w:r>
          </w:p>
        </w:tc>
        <w:tc>
          <w:tcPr>
            <w:tcW w:w="3598" w:type="dxa"/>
          </w:tcPr>
          <w:p w14:paraId="15CE9B09" w14:textId="2C82D9AF" w:rsidR="008245D9" w:rsidRPr="006B640B" w:rsidRDefault="008245D9" w:rsidP="667D0AD9">
            <w:pPr>
              <w:rPr>
                <w:rFonts w:ascii="Aptos" w:hAnsi="Aptos" w:cstheme="minorBidi"/>
                <w:b/>
                <w:bCs/>
                <w:szCs w:val="24"/>
              </w:rPr>
            </w:pPr>
            <w:r w:rsidRPr="006B640B">
              <w:rPr>
                <w:rFonts w:ascii="Aptos" w:hAnsi="Aptos" w:cstheme="minorBidi"/>
                <w:b/>
                <w:bCs/>
                <w:szCs w:val="24"/>
              </w:rPr>
              <w:t xml:space="preserve">Challenges </w:t>
            </w:r>
          </w:p>
        </w:tc>
        <w:tc>
          <w:tcPr>
            <w:tcW w:w="3598" w:type="dxa"/>
          </w:tcPr>
          <w:p w14:paraId="321E663D" w14:textId="72D7969A" w:rsidR="008245D9" w:rsidRPr="006B640B" w:rsidRDefault="004B4699" w:rsidP="667D0AD9">
            <w:pPr>
              <w:rPr>
                <w:rFonts w:ascii="Aptos" w:hAnsi="Aptos" w:cstheme="minorBidi"/>
                <w:b/>
                <w:bCs/>
                <w:szCs w:val="24"/>
              </w:rPr>
            </w:pPr>
            <w:r w:rsidRPr="006B640B">
              <w:rPr>
                <w:rFonts w:ascii="Aptos" w:hAnsi="Aptos" w:cstheme="minorBidi"/>
                <w:b/>
                <w:bCs/>
                <w:szCs w:val="24"/>
              </w:rPr>
              <w:t xml:space="preserve">Recommendations   </w:t>
            </w:r>
          </w:p>
        </w:tc>
      </w:tr>
      <w:tr w:rsidR="004B4699" w:rsidRPr="00B7435F" w14:paraId="68E94385" w14:textId="77777777" w:rsidTr="00774CC6">
        <w:tc>
          <w:tcPr>
            <w:tcW w:w="3597" w:type="dxa"/>
          </w:tcPr>
          <w:p w14:paraId="16698189" w14:textId="35F289B0" w:rsidR="004B4699" w:rsidRPr="00B7435F" w:rsidRDefault="004B4699" w:rsidP="004B4699">
            <w:pPr>
              <w:rPr>
                <w:rFonts w:ascii="Aptos" w:hAnsi="Aptos" w:cstheme="minorBidi"/>
                <w:b/>
                <w:bCs/>
                <w:szCs w:val="24"/>
                <w:u w:val="single"/>
              </w:rPr>
            </w:pPr>
            <w:r w:rsidRPr="00FA1337">
              <w:rPr>
                <w:rFonts w:ascii="Aptos" w:hAnsi="Aptos" w:cstheme="minorHAnsi"/>
                <w:bCs/>
                <w:iCs/>
                <w:szCs w:val="24"/>
              </w:rPr>
              <w:t xml:space="preserve">Showcase emergency response equipment available through FACHC and regional Coalition partners </w:t>
            </w:r>
          </w:p>
        </w:tc>
        <w:tc>
          <w:tcPr>
            <w:tcW w:w="3597" w:type="dxa"/>
          </w:tcPr>
          <w:p w14:paraId="689B1AB7" w14:textId="3C4CE267" w:rsidR="00304630" w:rsidRPr="00304630" w:rsidRDefault="00432E2D" w:rsidP="004B4699">
            <w:pPr>
              <w:rPr>
                <w:rFonts w:ascii="Aptos" w:hAnsi="Aptos" w:cstheme="minorBidi"/>
                <w:szCs w:val="24"/>
              </w:rPr>
            </w:pPr>
            <w:r>
              <w:rPr>
                <w:rFonts w:ascii="Aptos" w:hAnsi="Aptos" w:cstheme="minorBidi"/>
                <w:szCs w:val="24"/>
              </w:rPr>
              <w:t xml:space="preserve"> </w:t>
            </w:r>
          </w:p>
        </w:tc>
        <w:tc>
          <w:tcPr>
            <w:tcW w:w="3598" w:type="dxa"/>
          </w:tcPr>
          <w:p w14:paraId="1FB801AC" w14:textId="77777777" w:rsidR="00304630" w:rsidRDefault="00304630" w:rsidP="004B4699">
            <w:pPr>
              <w:rPr>
                <w:rFonts w:ascii="Aptos" w:hAnsi="Aptos" w:cstheme="minorBidi"/>
                <w:szCs w:val="24"/>
              </w:rPr>
            </w:pPr>
          </w:p>
          <w:p w14:paraId="215CD64B" w14:textId="2EAD8214" w:rsidR="00304630" w:rsidRPr="00304630" w:rsidRDefault="00304630" w:rsidP="004B4699">
            <w:pPr>
              <w:rPr>
                <w:rFonts w:ascii="Aptos" w:hAnsi="Aptos" w:cstheme="minorBidi"/>
                <w:szCs w:val="24"/>
              </w:rPr>
            </w:pPr>
          </w:p>
        </w:tc>
        <w:tc>
          <w:tcPr>
            <w:tcW w:w="3598" w:type="dxa"/>
          </w:tcPr>
          <w:p w14:paraId="0195BFBC" w14:textId="41213BA1" w:rsidR="004B4699" w:rsidRPr="00304630" w:rsidRDefault="004B4699" w:rsidP="004B4699">
            <w:pPr>
              <w:rPr>
                <w:rFonts w:ascii="Aptos" w:hAnsi="Aptos" w:cstheme="minorBidi"/>
                <w:szCs w:val="24"/>
              </w:rPr>
            </w:pPr>
          </w:p>
        </w:tc>
      </w:tr>
      <w:tr w:rsidR="004B4699" w:rsidRPr="00B7435F" w14:paraId="3F86BA66" w14:textId="77777777" w:rsidTr="00774CC6">
        <w:tc>
          <w:tcPr>
            <w:tcW w:w="3597" w:type="dxa"/>
          </w:tcPr>
          <w:p w14:paraId="57D0364F" w14:textId="3498F1BE" w:rsidR="004B4699" w:rsidRPr="00B7435F" w:rsidRDefault="004B4699" w:rsidP="004B4699">
            <w:pPr>
              <w:rPr>
                <w:rFonts w:ascii="Aptos" w:hAnsi="Aptos" w:cstheme="minorBidi"/>
                <w:b/>
                <w:bCs/>
                <w:szCs w:val="24"/>
                <w:u w:val="single"/>
              </w:rPr>
            </w:pPr>
            <w:r w:rsidRPr="00FA1337">
              <w:rPr>
                <w:rFonts w:ascii="Aptos" w:hAnsi="Aptos" w:cstheme="minorHAnsi"/>
                <w:bCs/>
                <w:iCs/>
                <w:szCs w:val="24"/>
              </w:rPr>
              <w:t xml:space="preserve">Provide CHC staff with hands-on experience with Alternate Care Site shelters and equipment </w:t>
            </w:r>
          </w:p>
        </w:tc>
        <w:tc>
          <w:tcPr>
            <w:tcW w:w="3597" w:type="dxa"/>
          </w:tcPr>
          <w:p w14:paraId="69C056B4" w14:textId="6C9665A7" w:rsidR="004B4699" w:rsidRPr="00304630" w:rsidRDefault="004B4699" w:rsidP="004B4699">
            <w:pPr>
              <w:rPr>
                <w:rFonts w:ascii="Aptos" w:hAnsi="Aptos" w:cstheme="minorBidi"/>
                <w:szCs w:val="24"/>
              </w:rPr>
            </w:pPr>
          </w:p>
        </w:tc>
        <w:tc>
          <w:tcPr>
            <w:tcW w:w="3598" w:type="dxa"/>
          </w:tcPr>
          <w:p w14:paraId="12CB27B6" w14:textId="60C6A882" w:rsidR="004B4699" w:rsidRPr="00304630" w:rsidRDefault="004B4699" w:rsidP="004B4699">
            <w:pPr>
              <w:rPr>
                <w:rFonts w:ascii="Aptos" w:hAnsi="Aptos" w:cstheme="minorBidi"/>
                <w:szCs w:val="24"/>
              </w:rPr>
            </w:pPr>
          </w:p>
        </w:tc>
        <w:tc>
          <w:tcPr>
            <w:tcW w:w="3598" w:type="dxa"/>
          </w:tcPr>
          <w:p w14:paraId="16BF2F4F" w14:textId="4ABC9EB4" w:rsidR="002836B6" w:rsidRPr="00304630" w:rsidRDefault="002836B6" w:rsidP="004B4699">
            <w:pPr>
              <w:rPr>
                <w:rFonts w:ascii="Aptos" w:hAnsi="Aptos" w:cstheme="minorBidi"/>
                <w:szCs w:val="24"/>
              </w:rPr>
            </w:pPr>
          </w:p>
        </w:tc>
      </w:tr>
      <w:tr w:rsidR="004B4699" w:rsidRPr="00B7435F" w14:paraId="15C87141" w14:textId="77777777" w:rsidTr="00774CC6">
        <w:tc>
          <w:tcPr>
            <w:tcW w:w="3597" w:type="dxa"/>
          </w:tcPr>
          <w:p w14:paraId="2EA9A695" w14:textId="6A7ED778" w:rsidR="004B4699" w:rsidRPr="00B7435F" w:rsidRDefault="004B4699" w:rsidP="004B4699">
            <w:pPr>
              <w:rPr>
                <w:rFonts w:ascii="Aptos" w:hAnsi="Aptos" w:cstheme="minorBidi"/>
                <w:b/>
                <w:bCs/>
                <w:szCs w:val="24"/>
                <w:u w:val="single"/>
              </w:rPr>
            </w:pPr>
            <w:r w:rsidRPr="00FA1337">
              <w:rPr>
                <w:rFonts w:ascii="Aptos" w:hAnsi="Aptos" w:cstheme="minorHAnsi"/>
                <w:bCs/>
                <w:iCs/>
                <w:szCs w:val="24"/>
              </w:rPr>
              <w:t>Assess CHC needs alternate care site operations (staff, equipment, etc.); solicit staff feedback on potential workflows</w:t>
            </w:r>
          </w:p>
        </w:tc>
        <w:tc>
          <w:tcPr>
            <w:tcW w:w="3597" w:type="dxa"/>
          </w:tcPr>
          <w:p w14:paraId="3D687F91" w14:textId="30635DDB" w:rsidR="004B4699" w:rsidRPr="00304630" w:rsidRDefault="004B4699" w:rsidP="004B4699">
            <w:pPr>
              <w:rPr>
                <w:rFonts w:ascii="Aptos" w:hAnsi="Aptos" w:cstheme="minorBidi"/>
                <w:szCs w:val="24"/>
              </w:rPr>
            </w:pPr>
          </w:p>
        </w:tc>
        <w:tc>
          <w:tcPr>
            <w:tcW w:w="3598" w:type="dxa"/>
          </w:tcPr>
          <w:p w14:paraId="6CF2A48E" w14:textId="104C0D60" w:rsidR="009666FB" w:rsidRPr="00304630" w:rsidRDefault="009666FB" w:rsidP="004B4699">
            <w:pPr>
              <w:rPr>
                <w:rFonts w:ascii="Aptos" w:hAnsi="Aptos" w:cstheme="minorBidi"/>
                <w:szCs w:val="24"/>
              </w:rPr>
            </w:pPr>
            <w:r>
              <w:rPr>
                <w:rFonts w:ascii="Aptos" w:hAnsi="Aptos" w:cstheme="minorBidi"/>
                <w:szCs w:val="24"/>
              </w:rPr>
              <w:t xml:space="preserve"> </w:t>
            </w:r>
          </w:p>
        </w:tc>
        <w:tc>
          <w:tcPr>
            <w:tcW w:w="3598" w:type="dxa"/>
          </w:tcPr>
          <w:p w14:paraId="339FD558" w14:textId="741CA024" w:rsidR="004B4699" w:rsidRPr="00304630" w:rsidRDefault="004B4699" w:rsidP="004B4699">
            <w:pPr>
              <w:rPr>
                <w:rFonts w:ascii="Aptos" w:hAnsi="Aptos" w:cstheme="minorBidi"/>
                <w:szCs w:val="24"/>
              </w:rPr>
            </w:pPr>
          </w:p>
        </w:tc>
      </w:tr>
      <w:tr w:rsidR="004B4699" w:rsidRPr="00B7435F" w14:paraId="30635499" w14:textId="77777777" w:rsidTr="00774CC6">
        <w:tc>
          <w:tcPr>
            <w:tcW w:w="3597" w:type="dxa"/>
          </w:tcPr>
          <w:p w14:paraId="45AD8DC0" w14:textId="1F1D0172" w:rsidR="004B4699" w:rsidRPr="00B7435F" w:rsidRDefault="004B4699" w:rsidP="004B4699">
            <w:pPr>
              <w:rPr>
                <w:rFonts w:ascii="Aptos" w:hAnsi="Aptos" w:cstheme="minorBidi"/>
                <w:b/>
                <w:bCs/>
                <w:szCs w:val="24"/>
                <w:u w:val="single"/>
              </w:rPr>
            </w:pPr>
            <w:r w:rsidRPr="00B7435F">
              <w:rPr>
                <w:rFonts w:ascii="Aptos" w:hAnsi="Aptos" w:cstheme="minorHAnsi"/>
                <w:bCs/>
                <w:iCs/>
                <w:szCs w:val="24"/>
              </w:rPr>
              <w:t>Engage CHC staff, provide training opportunities, and raise awareness of ongoing preparedness activities and partners</w:t>
            </w:r>
          </w:p>
        </w:tc>
        <w:tc>
          <w:tcPr>
            <w:tcW w:w="3597" w:type="dxa"/>
          </w:tcPr>
          <w:p w14:paraId="2E23CF00" w14:textId="3C9161D8" w:rsidR="004B4699" w:rsidRPr="00304630" w:rsidRDefault="002836B6" w:rsidP="004B4699">
            <w:pPr>
              <w:rPr>
                <w:rFonts w:ascii="Aptos" w:hAnsi="Aptos" w:cstheme="minorBidi"/>
                <w:szCs w:val="24"/>
              </w:rPr>
            </w:pPr>
            <w:r>
              <w:rPr>
                <w:rFonts w:ascii="Aptos" w:hAnsi="Aptos" w:cstheme="minorBidi"/>
                <w:szCs w:val="24"/>
              </w:rPr>
              <w:t xml:space="preserve"> </w:t>
            </w:r>
          </w:p>
        </w:tc>
        <w:tc>
          <w:tcPr>
            <w:tcW w:w="3598" w:type="dxa"/>
          </w:tcPr>
          <w:p w14:paraId="2EC8FB15" w14:textId="6F1471D9" w:rsidR="004B4699" w:rsidRPr="00304630" w:rsidRDefault="004B4699" w:rsidP="004B4699">
            <w:pPr>
              <w:rPr>
                <w:rFonts w:ascii="Aptos" w:hAnsi="Aptos" w:cstheme="minorBidi"/>
                <w:szCs w:val="24"/>
              </w:rPr>
            </w:pPr>
          </w:p>
        </w:tc>
        <w:tc>
          <w:tcPr>
            <w:tcW w:w="3598" w:type="dxa"/>
          </w:tcPr>
          <w:p w14:paraId="7BA68435" w14:textId="5E17F3A0" w:rsidR="008040BA" w:rsidRDefault="008040BA" w:rsidP="008040BA">
            <w:pPr>
              <w:rPr>
                <w:rFonts w:ascii="Aptos" w:hAnsi="Aptos" w:cstheme="minorBidi"/>
                <w:szCs w:val="24"/>
              </w:rPr>
            </w:pPr>
          </w:p>
          <w:p w14:paraId="6F55246D" w14:textId="3E2ADC2A" w:rsidR="009666FB" w:rsidRPr="00304630" w:rsidRDefault="009666FB" w:rsidP="004B4699">
            <w:pPr>
              <w:rPr>
                <w:rFonts w:ascii="Aptos" w:hAnsi="Aptos" w:cstheme="minorBidi"/>
                <w:szCs w:val="24"/>
              </w:rPr>
            </w:pPr>
          </w:p>
        </w:tc>
      </w:tr>
    </w:tbl>
    <w:p w14:paraId="5754203D" w14:textId="0B32BD4C" w:rsidR="00794F5D" w:rsidRDefault="00794F5D">
      <w:pPr>
        <w:spacing w:after="200" w:line="276" w:lineRule="auto"/>
        <w:rPr>
          <w:rFonts w:ascii="Aptos" w:hAnsi="Aptos" w:cstheme="minorHAnsi"/>
          <w:b/>
          <w:smallCaps/>
          <w:color w:val="000080"/>
          <w:szCs w:val="24"/>
        </w:rPr>
      </w:pPr>
    </w:p>
    <w:p w14:paraId="6327906B" w14:textId="77777777" w:rsidR="007E1683" w:rsidRDefault="007E1683">
      <w:pPr>
        <w:spacing w:after="200" w:line="276" w:lineRule="auto"/>
        <w:rPr>
          <w:rFonts w:ascii="Aptos" w:hAnsi="Aptos" w:cstheme="minorHAnsi"/>
          <w:b/>
          <w:smallCaps/>
          <w:color w:val="000080"/>
          <w:szCs w:val="24"/>
        </w:rPr>
      </w:pPr>
      <w:r>
        <w:rPr>
          <w:rFonts w:ascii="Aptos" w:hAnsi="Aptos" w:cstheme="minorHAnsi"/>
          <w:szCs w:val="24"/>
        </w:rPr>
        <w:br w:type="page"/>
      </w:r>
    </w:p>
    <w:p w14:paraId="56E5C7F5" w14:textId="35FA6CAA" w:rsidR="002E1BD6" w:rsidRPr="00B7435F" w:rsidRDefault="002E1BD6" w:rsidP="00EC567A">
      <w:pPr>
        <w:pStyle w:val="SectionHeading1"/>
        <w:rPr>
          <w:rFonts w:ascii="Aptos" w:hAnsi="Aptos" w:cstheme="minorHAnsi"/>
          <w:sz w:val="24"/>
          <w:szCs w:val="24"/>
        </w:rPr>
      </w:pPr>
      <w:r w:rsidRPr="00B7435F">
        <w:rPr>
          <w:rFonts w:ascii="Aptos" w:hAnsi="Aptos" w:cstheme="minorHAnsi"/>
          <w:sz w:val="24"/>
          <w:szCs w:val="24"/>
        </w:rPr>
        <w:lastRenderedPageBreak/>
        <w:t>Appendix A: Improvement Plan</w:t>
      </w:r>
    </w:p>
    <w:p w14:paraId="16E49C57" w14:textId="0AAA28D3" w:rsidR="002E1BD6" w:rsidRPr="00B7435F" w:rsidRDefault="002E1BD6" w:rsidP="002C7D4B">
      <w:pPr>
        <w:ind w:right="86"/>
        <w:rPr>
          <w:rFonts w:ascii="Aptos" w:hAnsi="Aptos" w:cstheme="minorHAnsi"/>
          <w:szCs w:val="24"/>
        </w:rPr>
      </w:pPr>
      <w:r w:rsidRPr="00B7435F">
        <w:rPr>
          <w:rFonts w:ascii="Aptos" w:hAnsi="Aptos" w:cstheme="minorHAnsi"/>
          <w:szCs w:val="24"/>
        </w:rPr>
        <w:t>This IP has been developed</w:t>
      </w:r>
      <w:r w:rsidR="008735CC" w:rsidRPr="00B7435F">
        <w:rPr>
          <w:rFonts w:ascii="Aptos" w:hAnsi="Aptos" w:cstheme="minorHAnsi"/>
          <w:szCs w:val="24"/>
        </w:rPr>
        <w:t xml:space="preserve"> by</w:t>
      </w:r>
      <w:r w:rsidRPr="00B7435F">
        <w:rPr>
          <w:rFonts w:ascii="Aptos" w:hAnsi="Aptos" w:cstheme="minorHAnsi"/>
          <w:szCs w:val="24"/>
        </w:rPr>
        <w:t xml:space="preserve"> </w:t>
      </w:r>
      <w:r w:rsidR="002F3ECA">
        <w:rPr>
          <w:rFonts w:ascii="Aptos" w:hAnsi="Aptos" w:cstheme="minorHAnsi"/>
          <w:b/>
          <w:bCs/>
          <w:szCs w:val="24"/>
        </w:rPr>
        <w:t>HEALTH CENTER</w:t>
      </w:r>
      <w:r w:rsidRPr="00B7435F">
        <w:rPr>
          <w:rFonts w:ascii="Aptos" w:hAnsi="Aptos" w:cstheme="minorHAnsi"/>
          <w:szCs w:val="24"/>
        </w:rPr>
        <w:t xml:space="preserve"> </w:t>
      </w:r>
      <w:r w:rsidR="008735CC" w:rsidRPr="00B7435F">
        <w:rPr>
          <w:rFonts w:ascii="Aptos" w:hAnsi="Aptos" w:cstheme="minorHAnsi"/>
          <w:szCs w:val="24"/>
        </w:rPr>
        <w:t xml:space="preserve">based on </w:t>
      </w:r>
      <w:r w:rsidR="00F77B9E">
        <w:rPr>
          <w:rFonts w:ascii="Aptos" w:hAnsi="Aptos" w:cstheme="minorHAnsi"/>
          <w:szCs w:val="24"/>
        </w:rPr>
        <w:t xml:space="preserve">observations </w:t>
      </w:r>
      <w:r w:rsidR="00794F5D">
        <w:rPr>
          <w:rFonts w:ascii="Aptos" w:hAnsi="Aptos" w:cstheme="minorHAnsi"/>
          <w:szCs w:val="24"/>
        </w:rPr>
        <w:t>made during the CHCPrep Exercise</w:t>
      </w:r>
      <w:r w:rsidRPr="00B7435F">
        <w:rPr>
          <w:rFonts w:ascii="Aptos" w:hAnsi="Aptos" w:cstheme="minorHAnsi"/>
          <w:iCs/>
          <w:szCs w:val="24"/>
        </w:rPr>
        <w:t>.</w:t>
      </w:r>
      <w:r w:rsidR="007634FE" w:rsidRPr="00B7435F">
        <w:rPr>
          <w:rFonts w:ascii="Aptos" w:hAnsi="Aptos" w:cstheme="minorHAnsi"/>
          <w:szCs w:val="24"/>
        </w:rPr>
        <w:t xml:space="preserve"> </w:t>
      </w:r>
      <w:r w:rsidRPr="00B7435F">
        <w:rPr>
          <w:rFonts w:ascii="Aptos" w:hAnsi="Aptos" w:cstheme="minorHAnsi"/>
          <w:szCs w:val="24"/>
        </w:rPr>
        <w:t xml:space="preserve">These recommendations draw on both the </w:t>
      </w:r>
      <w:r w:rsidR="008735CC" w:rsidRPr="00B7435F">
        <w:rPr>
          <w:rFonts w:ascii="Aptos" w:hAnsi="Aptos" w:cstheme="minorHAnsi"/>
          <w:szCs w:val="24"/>
        </w:rPr>
        <w:t>After-Action</w:t>
      </w:r>
      <w:r w:rsidRPr="00B7435F">
        <w:rPr>
          <w:rFonts w:ascii="Aptos" w:hAnsi="Aptos" w:cstheme="minorHAnsi"/>
          <w:szCs w:val="24"/>
        </w:rPr>
        <w:t xml:space="preserve"> Report and </w:t>
      </w:r>
      <w:r w:rsidR="00831AEC">
        <w:rPr>
          <w:rFonts w:ascii="Aptos" w:hAnsi="Aptos" w:cstheme="minorHAnsi"/>
          <w:szCs w:val="24"/>
        </w:rPr>
        <w:t>participant</w:t>
      </w:r>
      <w:r w:rsidR="007634FE" w:rsidRPr="00B7435F">
        <w:rPr>
          <w:rFonts w:ascii="Aptos" w:hAnsi="Aptos" w:cstheme="minorHAnsi"/>
          <w:szCs w:val="24"/>
        </w:rPr>
        <w:t xml:space="preserve"> feedback</w:t>
      </w:r>
      <w:r w:rsidRPr="00B7435F">
        <w:rPr>
          <w:rFonts w:ascii="Aptos" w:hAnsi="Aptos" w:cstheme="minorHAnsi"/>
          <w:szCs w:val="24"/>
        </w:rPr>
        <w:t>.</w:t>
      </w:r>
    </w:p>
    <w:tbl>
      <w:tblPr>
        <w:tblpPr w:leftFromText="180" w:rightFromText="180" w:bottomFromText="160" w:vertAnchor="text" w:horzAnchor="margin" w:tblpY="361"/>
        <w:tblOverlap w:val="never"/>
        <w:tblW w:w="14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3060"/>
        <w:gridCol w:w="2430"/>
        <w:gridCol w:w="1890"/>
        <w:gridCol w:w="2160"/>
        <w:gridCol w:w="1080"/>
        <w:gridCol w:w="1440"/>
      </w:tblGrid>
      <w:tr w:rsidR="00CB432A" w:rsidRPr="00B7435F" w14:paraId="203E7831" w14:textId="77777777" w:rsidTr="008040BA">
        <w:trPr>
          <w:trHeight w:val="708"/>
          <w:tblHeader/>
        </w:trPr>
        <w:tc>
          <w:tcPr>
            <w:tcW w:w="2245" w:type="dxa"/>
            <w:tcBorders>
              <w:top w:val="single" w:sz="4" w:space="0" w:color="000080"/>
              <w:left w:val="single" w:sz="4" w:space="0" w:color="000080"/>
              <w:bottom w:val="single" w:sz="4" w:space="0" w:color="auto"/>
              <w:right w:val="single" w:sz="4" w:space="0" w:color="FFFFFF"/>
            </w:tcBorders>
            <w:shd w:val="clear" w:color="auto" w:fill="000080"/>
            <w:vAlign w:val="center"/>
            <w:hideMark/>
          </w:tcPr>
          <w:p w14:paraId="07CFA263" w14:textId="225B26AC" w:rsidR="000D7061" w:rsidRPr="00B7435F" w:rsidRDefault="006D67A9">
            <w:pPr>
              <w:spacing w:before="40" w:after="40"/>
              <w:ind w:left="-108" w:right="-108"/>
              <w:jc w:val="center"/>
              <w:rPr>
                <w:rFonts w:ascii="Aptos" w:hAnsi="Aptos" w:cstheme="minorHAnsi"/>
                <w:b/>
                <w:color w:val="FFFFFF"/>
                <w:szCs w:val="24"/>
              </w:rPr>
            </w:pPr>
            <w:r w:rsidRPr="00B7435F">
              <w:rPr>
                <w:rFonts w:ascii="Aptos" w:hAnsi="Aptos" w:cstheme="minorHAnsi"/>
                <w:b/>
                <w:color w:val="FFFFFF"/>
                <w:szCs w:val="24"/>
              </w:rPr>
              <w:t xml:space="preserve">Response </w:t>
            </w:r>
            <w:r w:rsidR="0085351A" w:rsidRPr="00B7435F">
              <w:rPr>
                <w:rFonts w:ascii="Aptos" w:hAnsi="Aptos" w:cstheme="minorHAnsi"/>
                <w:b/>
                <w:color w:val="FFFFFF"/>
                <w:szCs w:val="24"/>
              </w:rPr>
              <w:t xml:space="preserve">Capability </w:t>
            </w:r>
            <w:r w:rsidR="000D7061" w:rsidRPr="00B7435F">
              <w:rPr>
                <w:rFonts w:ascii="Aptos" w:hAnsi="Aptos" w:cstheme="minorHAnsi"/>
                <w:b/>
                <w:color w:val="FFFFFF"/>
                <w:szCs w:val="24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80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80"/>
            <w:vAlign w:val="center"/>
            <w:hideMark/>
          </w:tcPr>
          <w:p w14:paraId="439558A7" w14:textId="77777777" w:rsidR="00EC584F" w:rsidRPr="00B7435F" w:rsidRDefault="00EC584F">
            <w:pPr>
              <w:spacing w:before="40" w:after="40"/>
              <w:ind w:left="-108" w:right="-108"/>
              <w:jc w:val="center"/>
              <w:rPr>
                <w:rFonts w:ascii="Aptos" w:hAnsi="Aptos" w:cstheme="minorHAnsi"/>
                <w:b/>
                <w:color w:val="FFFFFF"/>
                <w:szCs w:val="24"/>
              </w:rPr>
            </w:pPr>
            <w:r w:rsidRPr="00B7435F">
              <w:rPr>
                <w:rFonts w:ascii="Aptos" w:hAnsi="Aptos" w:cstheme="minorHAnsi"/>
                <w:b/>
                <w:color w:val="FFFFFF"/>
                <w:szCs w:val="24"/>
              </w:rPr>
              <w:t>Area for Improvement</w:t>
            </w:r>
          </w:p>
        </w:tc>
        <w:tc>
          <w:tcPr>
            <w:tcW w:w="2430" w:type="dxa"/>
            <w:tcBorders>
              <w:top w:val="single" w:sz="4" w:space="0" w:color="000080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80"/>
            <w:vAlign w:val="center"/>
            <w:hideMark/>
          </w:tcPr>
          <w:p w14:paraId="38E90068" w14:textId="77777777" w:rsidR="00304630" w:rsidRDefault="00304630">
            <w:pPr>
              <w:spacing w:before="40" w:after="40"/>
              <w:ind w:left="-108" w:right="-108"/>
              <w:jc w:val="center"/>
              <w:rPr>
                <w:rFonts w:ascii="Aptos" w:hAnsi="Aptos" w:cstheme="minorHAnsi"/>
                <w:b/>
                <w:color w:val="FFFFFF"/>
                <w:szCs w:val="24"/>
              </w:rPr>
            </w:pPr>
            <w:r>
              <w:rPr>
                <w:rFonts w:ascii="Aptos" w:hAnsi="Aptos" w:cstheme="minorHAnsi"/>
                <w:b/>
                <w:color w:val="FFFFFF"/>
                <w:szCs w:val="24"/>
              </w:rPr>
              <w:t xml:space="preserve">Planned </w:t>
            </w:r>
          </w:p>
          <w:p w14:paraId="5376CA58" w14:textId="1EC2F977" w:rsidR="00EC584F" w:rsidRPr="00B7435F" w:rsidRDefault="00EC584F">
            <w:pPr>
              <w:spacing w:before="40" w:after="40"/>
              <w:ind w:left="-108" w:right="-108"/>
              <w:jc w:val="center"/>
              <w:rPr>
                <w:rFonts w:ascii="Aptos" w:hAnsi="Aptos" w:cstheme="minorHAnsi"/>
                <w:b/>
                <w:color w:val="FFFFFF"/>
                <w:szCs w:val="24"/>
              </w:rPr>
            </w:pPr>
            <w:r w:rsidRPr="00B7435F">
              <w:rPr>
                <w:rFonts w:ascii="Aptos" w:hAnsi="Aptos" w:cstheme="minorHAnsi"/>
                <w:b/>
                <w:color w:val="FFFFFF"/>
                <w:szCs w:val="24"/>
              </w:rPr>
              <w:t>Action</w:t>
            </w:r>
            <w:r w:rsidR="00304630">
              <w:rPr>
                <w:rFonts w:ascii="Aptos" w:hAnsi="Aptos" w:cstheme="minorHAnsi"/>
                <w:b/>
                <w:color w:val="FFFFFF"/>
                <w:szCs w:val="24"/>
              </w:rPr>
              <w:t>s</w:t>
            </w:r>
          </w:p>
        </w:tc>
        <w:tc>
          <w:tcPr>
            <w:tcW w:w="1890" w:type="dxa"/>
            <w:tcBorders>
              <w:top w:val="single" w:sz="4" w:space="0" w:color="000080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80"/>
            <w:vAlign w:val="center"/>
            <w:hideMark/>
          </w:tcPr>
          <w:p w14:paraId="0F3D7D58" w14:textId="77777777" w:rsidR="00EC584F" w:rsidRPr="00B7435F" w:rsidRDefault="00EC584F">
            <w:pPr>
              <w:spacing w:before="40" w:after="40"/>
              <w:ind w:left="-108" w:right="-108"/>
              <w:jc w:val="center"/>
              <w:rPr>
                <w:rFonts w:ascii="Aptos" w:hAnsi="Aptos" w:cstheme="minorHAnsi"/>
                <w:b/>
                <w:color w:val="FFFFFF"/>
                <w:szCs w:val="24"/>
              </w:rPr>
            </w:pPr>
            <w:r w:rsidRPr="00B7435F">
              <w:rPr>
                <w:rFonts w:ascii="Aptos" w:hAnsi="Aptos" w:cstheme="minorHAnsi"/>
                <w:b/>
                <w:color w:val="FFFFFF"/>
                <w:szCs w:val="24"/>
              </w:rPr>
              <w:t>Primary Responsible Department</w:t>
            </w:r>
          </w:p>
        </w:tc>
        <w:tc>
          <w:tcPr>
            <w:tcW w:w="2160" w:type="dxa"/>
            <w:tcBorders>
              <w:top w:val="single" w:sz="4" w:space="0" w:color="000080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80"/>
            <w:vAlign w:val="center"/>
            <w:hideMark/>
          </w:tcPr>
          <w:p w14:paraId="44FE579C" w14:textId="77777777" w:rsidR="00EC584F" w:rsidRPr="00B7435F" w:rsidRDefault="00EC584F">
            <w:pPr>
              <w:spacing w:before="40" w:after="40"/>
              <w:ind w:right="-108"/>
              <w:jc w:val="center"/>
              <w:rPr>
                <w:rFonts w:ascii="Aptos" w:hAnsi="Aptos" w:cstheme="minorHAnsi"/>
                <w:b/>
                <w:color w:val="FFFFFF"/>
                <w:szCs w:val="24"/>
              </w:rPr>
            </w:pPr>
            <w:r w:rsidRPr="00B7435F">
              <w:rPr>
                <w:rFonts w:ascii="Aptos" w:hAnsi="Aptos" w:cstheme="minorHAnsi"/>
                <w:b/>
                <w:color w:val="FFFFFF"/>
                <w:szCs w:val="24"/>
              </w:rPr>
              <w:t>Department Point of Contact</w:t>
            </w:r>
          </w:p>
        </w:tc>
        <w:tc>
          <w:tcPr>
            <w:tcW w:w="1080" w:type="dxa"/>
            <w:tcBorders>
              <w:top w:val="single" w:sz="4" w:space="0" w:color="000080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80"/>
            <w:vAlign w:val="center"/>
            <w:hideMark/>
          </w:tcPr>
          <w:p w14:paraId="6C73CFD0" w14:textId="77777777" w:rsidR="00EC584F" w:rsidRPr="00B7435F" w:rsidRDefault="00EC584F">
            <w:pPr>
              <w:spacing w:before="40" w:after="40"/>
              <w:ind w:left="-108" w:right="-108"/>
              <w:jc w:val="center"/>
              <w:rPr>
                <w:rFonts w:ascii="Aptos" w:hAnsi="Aptos" w:cstheme="minorHAnsi"/>
                <w:b/>
                <w:color w:val="FFFFFF"/>
                <w:szCs w:val="24"/>
              </w:rPr>
            </w:pPr>
            <w:r w:rsidRPr="00B7435F">
              <w:rPr>
                <w:rFonts w:ascii="Aptos" w:hAnsi="Aptos" w:cstheme="minorHAnsi"/>
                <w:b/>
                <w:color w:val="FFFFFF"/>
                <w:szCs w:val="24"/>
              </w:rPr>
              <w:t>Start Date</w:t>
            </w:r>
          </w:p>
        </w:tc>
        <w:tc>
          <w:tcPr>
            <w:tcW w:w="1440" w:type="dxa"/>
            <w:tcBorders>
              <w:top w:val="single" w:sz="4" w:space="0" w:color="000080"/>
              <w:left w:val="single" w:sz="4" w:space="0" w:color="FFFFFF"/>
              <w:bottom w:val="single" w:sz="4" w:space="0" w:color="auto"/>
              <w:right w:val="single" w:sz="4" w:space="0" w:color="000080"/>
            </w:tcBorders>
            <w:shd w:val="clear" w:color="auto" w:fill="000080"/>
            <w:vAlign w:val="center"/>
            <w:hideMark/>
          </w:tcPr>
          <w:p w14:paraId="31F85E17" w14:textId="77777777" w:rsidR="00EC584F" w:rsidRPr="00B7435F" w:rsidRDefault="00EC584F">
            <w:pPr>
              <w:spacing w:before="40" w:after="40"/>
              <w:ind w:left="-108" w:right="-108"/>
              <w:jc w:val="center"/>
              <w:rPr>
                <w:rFonts w:ascii="Aptos" w:hAnsi="Aptos" w:cstheme="minorHAnsi"/>
                <w:b/>
                <w:color w:val="FFFFFF"/>
                <w:szCs w:val="24"/>
              </w:rPr>
            </w:pPr>
            <w:r w:rsidRPr="00B7435F">
              <w:rPr>
                <w:rFonts w:ascii="Aptos" w:hAnsi="Aptos" w:cstheme="minorHAnsi"/>
                <w:b/>
                <w:color w:val="FFFFFF"/>
                <w:szCs w:val="24"/>
              </w:rPr>
              <w:t>Completion Date</w:t>
            </w:r>
          </w:p>
        </w:tc>
      </w:tr>
      <w:tr w:rsidR="00CB432A" w:rsidRPr="00B7435F" w14:paraId="4414ACB3" w14:textId="77777777" w:rsidTr="008040BA">
        <w:trPr>
          <w:trHeight w:val="165"/>
        </w:trPr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000080"/>
              <w:bottom w:val="single" w:sz="4" w:space="0" w:color="auto"/>
              <w:right w:val="single" w:sz="4" w:space="0" w:color="auto"/>
            </w:tcBorders>
            <w:hideMark/>
          </w:tcPr>
          <w:p w14:paraId="1795AF7E" w14:textId="549C481D" w:rsidR="00EC584F" w:rsidRPr="00B7435F" w:rsidRDefault="0085351A">
            <w:pPr>
              <w:spacing w:before="40" w:after="40"/>
              <w:ind w:right="-108"/>
              <w:rPr>
                <w:rFonts w:ascii="Aptos" w:hAnsi="Aptos" w:cstheme="minorHAnsi"/>
                <w:szCs w:val="24"/>
              </w:rPr>
            </w:pPr>
            <w:r w:rsidRPr="00B7435F">
              <w:rPr>
                <w:rFonts w:ascii="Aptos" w:hAnsi="Aptos" w:cstheme="minorHAnsi"/>
                <w:szCs w:val="24"/>
              </w:rPr>
              <w:t>Situational Assess</w:t>
            </w:r>
            <w:r w:rsidR="006D67A9" w:rsidRPr="00B7435F">
              <w:rPr>
                <w:rFonts w:ascii="Aptos" w:hAnsi="Aptos" w:cstheme="minorHAnsi"/>
                <w:szCs w:val="24"/>
              </w:rPr>
              <w:t xml:space="preserve">ment 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A3762" w14:textId="77777777" w:rsidR="00EC584F" w:rsidRPr="00B7435F" w:rsidRDefault="00EC584F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rPr>
                <w:rFonts w:ascii="Aptos" w:hAnsi="Aptos" w:cstheme="minorHAnsi"/>
                <w:szCs w:val="24"/>
                <w:highlight w:val="yellow"/>
              </w:rPr>
            </w:pPr>
            <w:r w:rsidRPr="00B7435F">
              <w:rPr>
                <w:rFonts w:ascii="Aptos" w:hAnsi="Aptos" w:cstheme="minorHAnsi"/>
                <w:szCs w:val="24"/>
                <w:highlight w:val="yellow"/>
              </w:rPr>
              <w:t>[Area for Improvement]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B96CC" w14:textId="499292DA" w:rsidR="00EC584F" w:rsidRPr="00B7435F" w:rsidRDefault="00EC584F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ind w:left="3"/>
              <w:rPr>
                <w:rFonts w:ascii="Aptos" w:hAnsi="Aptos" w:cstheme="minorHAnsi"/>
                <w:szCs w:val="24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F50A" w14:textId="77777777" w:rsidR="00EC584F" w:rsidRPr="00B7435F" w:rsidRDefault="00EC58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jc w:val="center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4DD0" w14:textId="77777777" w:rsidR="00EC584F" w:rsidRPr="00B7435F" w:rsidRDefault="00EC58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jc w:val="center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DB7C" w14:textId="77777777" w:rsidR="00EC584F" w:rsidRPr="00B7435F" w:rsidRDefault="00EC58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jc w:val="center"/>
              <w:rPr>
                <w:rFonts w:ascii="Aptos" w:hAnsi="Aptos" w:cstheme="minorHAnsi"/>
                <w:bCs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80"/>
            </w:tcBorders>
          </w:tcPr>
          <w:p w14:paraId="5433035B" w14:textId="77777777" w:rsidR="00EC584F" w:rsidRPr="00B7435F" w:rsidRDefault="00EC58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jc w:val="center"/>
              <w:rPr>
                <w:rFonts w:ascii="Aptos" w:hAnsi="Aptos" w:cstheme="minorHAnsi"/>
                <w:szCs w:val="24"/>
              </w:rPr>
            </w:pPr>
          </w:p>
        </w:tc>
      </w:tr>
      <w:tr w:rsidR="00CB432A" w:rsidRPr="00B7435F" w14:paraId="60D8F727" w14:textId="77777777" w:rsidTr="008040BA">
        <w:trPr>
          <w:trHeight w:val="165"/>
        </w:trPr>
        <w:tc>
          <w:tcPr>
            <w:tcW w:w="2245" w:type="dxa"/>
            <w:vMerge/>
            <w:tcBorders>
              <w:top w:val="single" w:sz="4" w:space="0" w:color="auto"/>
              <w:left w:val="single" w:sz="4" w:space="0" w:color="000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2256B" w14:textId="77777777" w:rsidR="00EC584F" w:rsidRPr="00B7435F" w:rsidRDefault="00EC584F">
            <w:pPr>
              <w:rPr>
                <w:rFonts w:ascii="Aptos" w:hAnsi="Aptos" w:cstheme="minorHAnsi"/>
                <w:szCs w:val="24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26444" w14:textId="77777777" w:rsidR="00EC584F" w:rsidRPr="00B7435F" w:rsidRDefault="00EC584F">
            <w:pPr>
              <w:rPr>
                <w:rFonts w:ascii="Aptos" w:hAnsi="Aptos" w:cstheme="minorHAnsi"/>
                <w:szCs w:val="24"/>
                <w:highlight w:val="yellow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D8236" w14:textId="4D68D3CF" w:rsidR="00EC584F" w:rsidRPr="00B7435F" w:rsidRDefault="00EC584F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ind w:left="3"/>
              <w:rPr>
                <w:rFonts w:ascii="Aptos" w:hAnsi="Aptos" w:cstheme="minorHAnsi"/>
                <w:szCs w:val="24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0E9D" w14:textId="77777777" w:rsidR="00EC584F" w:rsidRPr="00B7435F" w:rsidRDefault="00EC58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jc w:val="center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4AF8" w14:textId="77777777" w:rsidR="00EC584F" w:rsidRPr="00B7435F" w:rsidRDefault="00EC58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jc w:val="center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CCD5" w14:textId="77777777" w:rsidR="00EC584F" w:rsidRPr="00B7435F" w:rsidRDefault="00EC58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jc w:val="center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80"/>
            </w:tcBorders>
          </w:tcPr>
          <w:p w14:paraId="1F88DED3" w14:textId="77777777" w:rsidR="00EC584F" w:rsidRPr="00B7435F" w:rsidRDefault="00EC58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jc w:val="center"/>
              <w:rPr>
                <w:rFonts w:ascii="Aptos" w:hAnsi="Aptos" w:cstheme="minorHAnsi"/>
                <w:szCs w:val="24"/>
              </w:rPr>
            </w:pPr>
          </w:p>
        </w:tc>
      </w:tr>
      <w:tr w:rsidR="00CB432A" w:rsidRPr="00B7435F" w14:paraId="6D9BFDCE" w14:textId="77777777" w:rsidTr="008040BA">
        <w:trPr>
          <w:trHeight w:val="165"/>
        </w:trPr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000080"/>
              <w:bottom w:val="single" w:sz="4" w:space="0" w:color="auto"/>
              <w:right w:val="single" w:sz="4" w:space="0" w:color="auto"/>
            </w:tcBorders>
            <w:hideMark/>
          </w:tcPr>
          <w:p w14:paraId="7E8E7D56" w14:textId="4C60CCCE" w:rsidR="00EC584F" w:rsidRPr="00B7435F" w:rsidRDefault="006D67A9">
            <w:pPr>
              <w:spacing w:before="40" w:after="40"/>
              <w:ind w:right="-108"/>
              <w:rPr>
                <w:rFonts w:ascii="Aptos" w:hAnsi="Aptos" w:cstheme="minorHAnsi"/>
                <w:szCs w:val="24"/>
              </w:rPr>
            </w:pPr>
            <w:r w:rsidRPr="00B7435F">
              <w:rPr>
                <w:rFonts w:ascii="Aptos" w:hAnsi="Aptos" w:cstheme="minorHAnsi"/>
                <w:szCs w:val="24"/>
              </w:rPr>
              <w:t xml:space="preserve">Operational </w:t>
            </w:r>
            <w:r w:rsidR="00EC584F" w:rsidRPr="00B7435F">
              <w:rPr>
                <w:rFonts w:ascii="Aptos" w:hAnsi="Aptos" w:cstheme="minorHAnsi"/>
                <w:szCs w:val="24"/>
              </w:rPr>
              <w:t>Communications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B5B35" w14:textId="77777777" w:rsidR="00EC584F" w:rsidRPr="00B7435F" w:rsidRDefault="00EC584F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rPr>
                <w:rFonts w:ascii="Aptos" w:hAnsi="Aptos" w:cstheme="minorHAnsi"/>
                <w:szCs w:val="24"/>
                <w:highlight w:val="yellow"/>
              </w:rPr>
            </w:pPr>
            <w:r w:rsidRPr="00B7435F">
              <w:rPr>
                <w:rFonts w:ascii="Aptos" w:hAnsi="Aptos" w:cstheme="minorHAnsi"/>
                <w:szCs w:val="24"/>
                <w:highlight w:val="yellow"/>
              </w:rPr>
              <w:t>[Area for Improvement]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C99C" w14:textId="29A8D7BA" w:rsidR="00EC584F" w:rsidRPr="00B7435F" w:rsidRDefault="00EC584F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ind w:left="3"/>
              <w:rPr>
                <w:rFonts w:ascii="Aptos" w:hAnsi="Aptos" w:cstheme="minorHAnsi"/>
                <w:szCs w:val="24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38D7" w14:textId="77777777" w:rsidR="00EC584F" w:rsidRPr="00B7435F" w:rsidRDefault="00EC58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jc w:val="center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81C6" w14:textId="77777777" w:rsidR="00EC584F" w:rsidRPr="00B7435F" w:rsidRDefault="00EC58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jc w:val="center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5175" w14:textId="77777777" w:rsidR="00EC584F" w:rsidRPr="00B7435F" w:rsidRDefault="00EC58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jc w:val="center"/>
              <w:rPr>
                <w:rFonts w:ascii="Aptos" w:hAnsi="Aptos" w:cstheme="minorHAnsi"/>
                <w:bCs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80"/>
            </w:tcBorders>
          </w:tcPr>
          <w:p w14:paraId="4A02EF1D" w14:textId="77777777" w:rsidR="00EC584F" w:rsidRPr="00B7435F" w:rsidRDefault="00EC58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jc w:val="center"/>
              <w:rPr>
                <w:rFonts w:ascii="Aptos" w:hAnsi="Aptos" w:cstheme="minorHAnsi"/>
                <w:szCs w:val="24"/>
              </w:rPr>
            </w:pPr>
          </w:p>
        </w:tc>
      </w:tr>
      <w:tr w:rsidR="00CB432A" w:rsidRPr="00B7435F" w14:paraId="61CD8C93" w14:textId="77777777" w:rsidTr="008040BA">
        <w:trPr>
          <w:trHeight w:val="165"/>
        </w:trPr>
        <w:tc>
          <w:tcPr>
            <w:tcW w:w="2245" w:type="dxa"/>
            <w:vMerge/>
            <w:tcBorders>
              <w:top w:val="single" w:sz="4" w:space="0" w:color="auto"/>
              <w:left w:val="single" w:sz="4" w:space="0" w:color="000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4B29D" w14:textId="77777777" w:rsidR="00EC584F" w:rsidRPr="00B7435F" w:rsidRDefault="00EC584F">
            <w:pPr>
              <w:rPr>
                <w:rFonts w:ascii="Aptos" w:hAnsi="Aptos" w:cstheme="minorHAnsi"/>
                <w:szCs w:val="24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4DE5D" w14:textId="77777777" w:rsidR="00EC584F" w:rsidRPr="00B7435F" w:rsidRDefault="00EC584F">
            <w:pPr>
              <w:rPr>
                <w:rFonts w:ascii="Aptos" w:hAnsi="Aptos" w:cstheme="minorHAnsi"/>
                <w:szCs w:val="24"/>
                <w:highlight w:val="yellow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391DD" w14:textId="4285FF88" w:rsidR="00EC584F" w:rsidRPr="00B7435F" w:rsidRDefault="00EC584F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ind w:left="3"/>
              <w:rPr>
                <w:rFonts w:ascii="Aptos" w:hAnsi="Aptos" w:cstheme="minorHAnsi"/>
                <w:szCs w:val="24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C3B3" w14:textId="77777777" w:rsidR="00EC584F" w:rsidRPr="00B7435F" w:rsidRDefault="00EC58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jc w:val="center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599B" w14:textId="77777777" w:rsidR="00EC584F" w:rsidRPr="00B7435F" w:rsidRDefault="00EC58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jc w:val="center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7642" w14:textId="77777777" w:rsidR="00EC584F" w:rsidRPr="00B7435F" w:rsidRDefault="00EC58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jc w:val="center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80"/>
            </w:tcBorders>
          </w:tcPr>
          <w:p w14:paraId="26E2B1D9" w14:textId="77777777" w:rsidR="00EC584F" w:rsidRPr="00B7435F" w:rsidRDefault="00EC58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jc w:val="center"/>
              <w:rPr>
                <w:rFonts w:ascii="Aptos" w:hAnsi="Aptos" w:cstheme="minorHAnsi"/>
                <w:szCs w:val="24"/>
              </w:rPr>
            </w:pPr>
          </w:p>
        </w:tc>
      </w:tr>
      <w:tr w:rsidR="00CB432A" w:rsidRPr="00B7435F" w14:paraId="7D76153C" w14:textId="77777777" w:rsidTr="008040BA">
        <w:trPr>
          <w:trHeight w:val="165"/>
        </w:trPr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000080"/>
              <w:bottom w:val="single" w:sz="4" w:space="0" w:color="auto"/>
              <w:right w:val="single" w:sz="4" w:space="0" w:color="auto"/>
            </w:tcBorders>
            <w:hideMark/>
          </w:tcPr>
          <w:p w14:paraId="2596CCD4" w14:textId="68CBFBC7" w:rsidR="00EC584F" w:rsidRPr="00B7435F" w:rsidRDefault="006D67A9">
            <w:pPr>
              <w:spacing w:before="40" w:after="40"/>
              <w:ind w:right="-108"/>
              <w:rPr>
                <w:rFonts w:ascii="Aptos" w:hAnsi="Aptos" w:cstheme="minorHAnsi"/>
                <w:szCs w:val="24"/>
              </w:rPr>
            </w:pPr>
            <w:r w:rsidRPr="00B7435F">
              <w:rPr>
                <w:rFonts w:ascii="Aptos" w:hAnsi="Aptos" w:cstheme="minorHAnsi"/>
                <w:szCs w:val="24"/>
              </w:rPr>
              <w:t xml:space="preserve">Environmental </w:t>
            </w:r>
            <w:r w:rsidR="00EC567A" w:rsidRPr="00B7435F">
              <w:rPr>
                <w:rFonts w:ascii="Aptos" w:hAnsi="Aptos" w:cstheme="minorHAnsi"/>
                <w:szCs w:val="24"/>
              </w:rPr>
              <w:t xml:space="preserve">Response/ </w:t>
            </w:r>
            <w:r w:rsidRPr="00B7435F">
              <w:rPr>
                <w:rFonts w:ascii="Aptos" w:hAnsi="Aptos" w:cstheme="minorHAnsi"/>
                <w:szCs w:val="24"/>
              </w:rPr>
              <w:t>Health and Safety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CAA4C" w14:textId="77777777" w:rsidR="00EC584F" w:rsidRPr="00B7435F" w:rsidRDefault="00EC58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rPr>
                <w:rFonts w:ascii="Aptos" w:hAnsi="Aptos" w:cstheme="minorHAnsi"/>
                <w:b/>
                <w:bCs/>
                <w:color w:val="FFFFFF"/>
                <w:szCs w:val="24"/>
                <w:highlight w:val="yellow"/>
              </w:rPr>
            </w:pPr>
            <w:r w:rsidRPr="00B7435F">
              <w:rPr>
                <w:rFonts w:ascii="Aptos" w:hAnsi="Aptos" w:cstheme="minorHAnsi"/>
                <w:szCs w:val="24"/>
                <w:highlight w:val="yellow"/>
              </w:rPr>
              <w:t>[Area for Improvement]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DF1D0" w14:textId="65A693EE" w:rsidR="00EC584F" w:rsidRPr="00B7435F" w:rsidRDefault="00EC584F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ind w:left="3"/>
              <w:rPr>
                <w:rFonts w:ascii="Aptos" w:hAnsi="Aptos" w:cstheme="minorHAnsi"/>
                <w:szCs w:val="24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87FC" w14:textId="77777777" w:rsidR="00EC584F" w:rsidRPr="00B7435F" w:rsidRDefault="00EC58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jc w:val="center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BD10" w14:textId="77777777" w:rsidR="00EC584F" w:rsidRPr="00B7435F" w:rsidRDefault="00EC58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jc w:val="center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0BF2" w14:textId="77777777" w:rsidR="00EC584F" w:rsidRPr="00B7435F" w:rsidRDefault="00EC58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jc w:val="center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80"/>
            </w:tcBorders>
          </w:tcPr>
          <w:p w14:paraId="0B600395" w14:textId="77777777" w:rsidR="00EC584F" w:rsidRPr="00B7435F" w:rsidRDefault="00EC58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jc w:val="center"/>
              <w:rPr>
                <w:rFonts w:ascii="Aptos" w:hAnsi="Aptos" w:cstheme="minorHAnsi"/>
                <w:szCs w:val="24"/>
              </w:rPr>
            </w:pPr>
          </w:p>
        </w:tc>
      </w:tr>
      <w:tr w:rsidR="00CB432A" w:rsidRPr="00B7435F" w14:paraId="6F55116C" w14:textId="77777777" w:rsidTr="008040BA">
        <w:trPr>
          <w:trHeight w:val="165"/>
        </w:trPr>
        <w:tc>
          <w:tcPr>
            <w:tcW w:w="2245" w:type="dxa"/>
            <w:vMerge/>
            <w:tcBorders>
              <w:top w:val="single" w:sz="4" w:space="0" w:color="auto"/>
              <w:left w:val="single" w:sz="4" w:space="0" w:color="000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9A226" w14:textId="77777777" w:rsidR="00EC584F" w:rsidRPr="00B7435F" w:rsidRDefault="00EC584F">
            <w:pPr>
              <w:rPr>
                <w:rFonts w:ascii="Aptos" w:hAnsi="Aptos" w:cstheme="minorHAnsi"/>
                <w:szCs w:val="24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E4F51" w14:textId="77777777" w:rsidR="00EC584F" w:rsidRPr="00B7435F" w:rsidRDefault="00EC584F">
            <w:pPr>
              <w:rPr>
                <w:rFonts w:ascii="Aptos" w:hAnsi="Aptos" w:cstheme="minorHAnsi"/>
                <w:b/>
                <w:bCs/>
                <w:color w:val="FFFFFF"/>
                <w:szCs w:val="24"/>
                <w:highlight w:val="yellow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5A326" w14:textId="2D13A4D0" w:rsidR="00EC584F" w:rsidRPr="00B7435F" w:rsidRDefault="00EC584F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ind w:left="3"/>
              <w:rPr>
                <w:rFonts w:ascii="Aptos" w:hAnsi="Aptos" w:cstheme="minorHAnsi"/>
                <w:szCs w:val="24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E901" w14:textId="77777777" w:rsidR="00EC584F" w:rsidRPr="00B7435F" w:rsidRDefault="00EC58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jc w:val="center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C37A" w14:textId="77777777" w:rsidR="00EC584F" w:rsidRPr="00B7435F" w:rsidRDefault="00EC58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jc w:val="center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D964" w14:textId="77777777" w:rsidR="00EC584F" w:rsidRPr="00B7435F" w:rsidRDefault="00EC58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jc w:val="center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80"/>
            </w:tcBorders>
          </w:tcPr>
          <w:p w14:paraId="489AA266" w14:textId="77777777" w:rsidR="00EC584F" w:rsidRPr="00B7435F" w:rsidRDefault="00EC58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jc w:val="center"/>
              <w:rPr>
                <w:rFonts w:ascii="Aptos" w:hAnsi="Aptos" w:cstheme="minorHAnsi"/>
                <w:szCs w:val="24"/>
              </w:rPr>
            </w:pPr>
          </w:p>
        </w:tc>
      </w:tr>
      <w:tr w:rsidR="008040BA" w:rsidRPr="00B7435F" w14:paraId="3353B2B6" w14:textId="77777777" w:rsidTr="00FF0A34">
        <w:trPr>
          <w:trHeight w:val="165"/>
        </w:trPr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000080"/>
              <w:right w:val="single" w:sz="4" w:space="0" w:color="auto"/>
            </w:tcBorders>
            <w:vAlign w:val="center"/>
          </w:tcPr>
          <w:p w14:paraId="26534325" w14:textId="7D9FDDE8" w:rsidR="008040BA" w:rsidRPr="00B7435F" w:rsidRDefault="008040BA">
            <w:pPr>
              <w:rPr>
                <w:rFonts w:ascii="Aptos" w:hAnsi="Aptos" w:cstheme="minorHAnsi"/>
                <w:szCs w:val="24"/>
              </w:rPr>
            </w:pPr>
            <w:r>
              <w:rPr>
                <w:rFonts w:ascii="Aptos" w:hAnsi="Aptos" w:cstheme="minorHAnsi"/>
                <w:szCs w:val="24"/>
              </w:rPr>
              <w:t xml:space="preserve">Operational Coordination 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C3B430" w14:textId="77777777" w:rsidR="008040BA" w:rsidRPr="00B7435F" w:rsidRDefault="008040BA">
            <w:pPr>
              <w:rPr>
                <w:rFonts w:ascii="Aptos" w:hAnsi="Aptos" w:cstheme="minorHAnsi"/>
                <w:b/>
                <w:bCs/>
                <w:color w:val="FFFFFF"/>
                <w:szCs w:val="24"/>
                <w:highlight w:val="yellow"/>
              </w:rPr>
            </w:pPr>
            <w:r w:rsidRPr="00B7435F">
              <w:rPr>
                <w:rFonts w:ascii="Aptos" w:hAnsi="Aptos" w:cstheme="minorHAnsi"/>
                <w:szCs w:val="24"/>
                <w:highlight w:val="yellow"/>
              </w:rPr>
              <w:t>[Area for Improvement]</w:t>
            </w:r>
          </w:p>
          <w:p w14:paraId="6343B22A" w14:textId="24D9AB9E" w:rsidR="008040BA" w:rsidRPr="00B7435F" w:rsidRDefault="008040BA" w:rsidP="00FF0A34">
            <w:pPr>
              <w:rPr>
                <w:rFonts w:ascii="Aptos" w:hAnsi="Aptos" w:cstheme="minorHAnsi"/>
                <w:b/>
                <w:bCs/>
                <w:color w:val="FFFFFF"/>
                <w:szCs w:val="24"/>
                <w:highlight w:val="yellow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6D94A" w14:textId="2F7816E9" w:rsidR="008040BA" w:rsidRPr="00B7435F" w:rsidRDefault="008040B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ind w:left="3"/>
              <w:rPr>
                <w:rFonts w:ascii="Aptos" w:hAnsi="Aptos" w:cstheme="minorHAnsi"/>
                <w:szCs w:val="24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B22B" w14:textId="18E83001" w:rsidR="008040BA" w:rsidRPr="00B7435F" w:rsidRDefault="008040B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jc w:val="center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DDA3" w14:textId="1E864D5D" w:rsidR="008040BA" w:rsidRPr="00B7435F" w:rsidRDefault="008040B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jc w:val="center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6AAA" w14:textId="77777777" w:rsidR="008040BA" w:rsidRPr="00B7435F" w:rsidRDefault="008040B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jc w:val="center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80"/>
            </w:tcBorders>
          </w:tcPr>
          <w:p w14:paraId="1458F24A" w14:textId="77777777" w:rsidR="008040BA" w:rsidRPr="00B7435F" w:rsidRDefault="008040B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jc w:val="center"/>
              <w:rPr>
                <w:rFonts w:ascii="Aptos" w:hAnsi="Aptos" w:cstheme="minorHAnsi"/>
                <w:szCs w:val="24"/>
              </w:rPr>
            </w:pPr>
          </w:p>
        </w:tc>
      </w:tr>
      <w:tr w:rsidR="008040BA" w:rsidRPr="00B7435F" w14:paraId="133A04A3" w14:textId="77777777" w:rsidTr="00FF0A34">
        <w:trPr>
          <w:trHeight w:val="165"/>
        </w:trPr>
        <w:tc>
          <w:tcPr>
            <w:tcW w:w="2245" w:type="dxa"/>
            <w:vMerge/>
            <w:tcBorders>
              <w:left w:val="single" w:sz="4" w:space="0" w:color="000080"/>
              <w:right w:val="single" w:sz="4" w:space="0" w:color="auto"/>
            </w:tcBorders>
            <w:vAlign w:val="center"/>
          </w:tcPr>
          <w:p w14:paraId="25C6FD6A" w14:textId="77777777" w:rsidR="008040BA" w:rsidRDefault="008040BA">
            <w:pPr>
              <w:rPr>
                <w:rFonts w:ascii="Aptos" w:hAnsi="Aptos" w:cstheme="minorHAnsi"/>
                <w:szCs w:val="24"/>
              </w:rPr>
            </w:pPr>
          </w:p>
        </w:tc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898C" w14:textId="5E7453E7" w:rsidR="008040BA" w:rsidRPr="00B7435F" w:rsidRDefault="008040BA">
            <w:pPr>
              <w:rPr>
                <w:rFonts w:ascii="Aptos" w:hAnsi="Aptos" w:cstheme="minorHAnsi"/>
                <w:szCs w:val="24"/>
                <w:highlight w:val="yellow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DA8FD" w14:textId="77777777" w:rsidR="008040BA" w:rsidRPr="008040BA" w:rsidRDefault="008040B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ind w:left="3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9F52" w14:textId="77777777" w:rsidR="008040BA" w:rsidRPr="00B7435F" w:rsidRDefault="008040B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jc w:val="center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C31C" w14:textId="77777777" w:rsidR="008040BA" w:rsidRPr="00B7435F" w:rsidRDefault="008040B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jc w:val="center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FD76" w14:textId="77777777" w:rsidR="008040BA" w:rsidRPr="00B7435F" w:rsidRDefault="008040B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jc w:val="center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80"/>
            </w:tcBorders>
          </w:tcPr>
          <w:p w14:paraId="11916E1D" w14:textId="77777777" w:rsidR="008040BA" w:rsidRPr="00B7435F" w:rsidRDefault="008040B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jc w:val="center"/>
              <w:rPr>
                <w:rFonts w:ascii="Aptos" w:hAnsi="Aptos" w:cstheme="minorHAnsi"/>
                <w:szCs w:val="24"/>
              </w:rPr>
            </w:pPr>
          </w:p>
        </w:tc>
      </w:tr>
      <w:tr w:rsidR="008040BA" w:rsidRPr="00B7435F" w14:paraId="764557C0" w14:textId="77777777" w:rsidTr="00211EEC">
        <w:trPr>
          <w:trHeight w:val="165"/>
        </w:trPr>
        <w:tc>
          <w:tcPr>
            <w:tcW w:w="2245" w:type="dxa"/>
            <w:vMerge/>
            <w:tcBorders>
              <w:left w:val="single" w:sz="4" w:space="0" w:color="000080"/>
              <w:right w:val="single" w:sz="4" w:space="0" w:color="auto"/>
            </w:tcBorders>
            <w:vAlign w:val="center"/>
          </w:tcPr>
          <w:p w14:paraId="5BF6FB4F" w14:textId="77777777" w:rsidR="008040BA" w:rsidRDefault="008040BA">
            <w:pPr>
              <w:rPr>
                <w:rFonts w:ascii="Aptos" w:hAnsi="Aptos" w:cstheme="minorHAnsi"/>
                <w:szCs w:val="24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13ECA7" w14:textId="77EEEDFB" w:rsidR="008040BA" w:rsidRPr="00B7435F" w:rsidRDefault="008040BA" w:rsidP="00211EEC">
            <w:pPr>
              <w:rPr>
                <w:rFonts w:ascii="Aptos" w:hAnsi="Aptos" w:cstheme="minorHAnsi"/>
                <w:szCs w:val="24"/>
                <w:highlight w:val="yellow"/>
              </w:rPr>
            </w:pPr>
            <w:r w:rsidRPr="00B7435F">
              <w:rPr>
                <w:rFonts w:ascii="Aptos" w:hAnsi="Aptos" w:cstheme="minorHAnsi"/>
                <w:szCs w:val="24"/>
                <w:highlight w:val="yellow"/>
              </w:rPr>
              <w:t>[Area for Improvement]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A8C2C" w14:textId="77777777" w:rsidR="008040BA" w:rsidRPr="008040BA" w:rsidRDefault="008040B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ind w:left="3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5517" w14:textId="77777777" w:rsidR="008040BA" w:rsidRPr="00B7435F" w:rsidRDefault="008040B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jc w:val="center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3CC8" w14:textId="77777777" w:rsidR="008040BA" w:rsidRPr="00B7435F" w:rsidRDefault="008040B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jc w:val="center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8DF0" w14:textId="77777777" w:rsidR="008040BA" w:rsidRPr="00B7435F" w:rsidRDefault="008040B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jc w:val="center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80"/>
            </w:tcBorders>
          </w:tcPr>
          <w:p w14:paraId="289EFC64" w14:textId="77777777" w:rsidR="008040BA" w:rsidRPr="00B7435F" w:rsidRDefault="008040B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jc w:val="center"/>
              <w:rPr>
                <w:rFonts w:ascii="Aptos" w:hAnsi="Aptos" w:cstheme="minorHAnsi"/>
                <w:szCs w:val="24"/>
              </w:rPr>
            </w:pPr>
          </w:p>
        </w:tc>
      </w:tr>
      <w:tr w:rsidR="008040BA" w:rsidRPr="00B7435F" w14:paraId="5CBCFAAC" w14:textId="77777777" w:rsidTr="00211EEC">
        <w:trPr>
          <w:trHeight w:val="165"/>
        </w:trPr>
        <w:tc>
          <w:tcPr>
            <w:tcW w:w="2245" w:type="dxa"/>
            <w:vMerge/>
            <w:tcBorders>
              <w:left w:val="single" w:sz="4" w:space="0" w:color="000080"/>
              <w:bottom w:val="single" w:sz="4" w:space="0" w:color="auto"/>
              <w:right w:val="single" w:sz="4" w:space="0" w:color="auto"/>
            </w:tcBorders>
            <w:vAlign w:val="center"/>
          </w:tcPr>
          <w:p w14:paraId="746513EC" w14:textId="77777777" w:rsidR="008040BA" w:rsidRDefault="008040BA">
            <w:pPr>
              <w:rPr>
                <w:rFonts w:ascii="Aptos" w:hAnsi="Aptos" w:cstheme="minorHAnsi"/>
                <w:szCs w:val="24"/>
              </w:rPr>
            </w:pPr>
          </w:p>
        </w:tc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A49E1" w14:textId="23D5C386" w:rsidR="008040BA" w:rsidRPr="00B7435F" w:rsidRDefault="008040BA">
            <w:pPr>
              <w:rPr>
                <w:rFonts w:ascii="Aptos" w:hAnsi="Aptos" w:cstheme="minorHAnsi"/>
                <w:szCs w:val="24"/>
                <w:highlight w:val="yellow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13466" w14:textId="77777777" w:rsidR="008040BA" w:rsidRPr="008040BA" w:rsidRDefault="008040B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ind w:left="3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09F6" w14:textId="77777777" w:rsidR="008040BA" w:rsidRPr="00B7435F" w:rsidRDefault="008040B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jc w:val="center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2B90" w14:textId="77777777" w:rsidR="008040BA" w:rsidRPr="00B7435F" w:rsidRDefault="008040B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jc w:val="center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FD45" w14:textId="77777777" w:rsidR="008040BA" w:rsidRPr="00B7435F" w:rsidRDefault="008040B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jc w:val="center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80"/>
            </w:tcBorders>
          </w:tcPr>
          <w:p w14:paraId="648EFE41" w14:textId="77777777" w:rsidR="008040BA" w:rsidRPr="00B7435F" w:rsidRDefault="008040B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/>
              <w:jc w:val="center"/>
              <w:rPr>
                <w:rFonts w:ascii="Aptos" w:hAnsi="Aptos" w:cstheme="minorHAnsi"/>
                <w:szCs w:val="24"/>
              </w:rPr>
            </w:pPr>
          </w:p>
        </w:tc>
      </w:tr>
    </w:tbl>
    <w:p w14:paraId="7CCDCF53" w14:textId="77777777" w:rsidR="00EC584F" w:rsidRPr="00B7435F" w:rsidRDefault="00EC584F" w:rsidP="002E1BD6">
      <w:pPr>
        <w:jc w:val="center"/>
        <w:rPr>
          <w:rFonts w:ascii="Aptos" w:hAnsi="Aptos" w:cstheme="minorHAnsi"/>
          <w:szCs w:val="24"/>
        </w:rPr>
      </w:pPr>
    </w:p>
    <w:sectPr w:rsidR="00EC584F" w:rsidRPr="00B7435F" w:rsidSect="00774CC6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3A59A" w14:textId="77777777" w:rsidR="00A36465" w:rsidRDefault="00A36465" w:rsidP="005B3218">
      <w:r>
        <w:separator/>
      </w:r>
    </w:p>
  </w:endnote>
  <w:endnote w:type="continuationSeparator" w:id="0">
    <w:p w14:paraId="545E5FA1" w14:textId="77777777" w:rsidR="00A36465" w:rsidRDefault="00A36465" w:rsidP="005B3218">
      <w:r>
        <w:continuationSeparator/>
      </w:r>
    </w:p>
  </w:endnote>
  <w:endnote w:type="continuationNotice" w:id="1">
    <w:p w14:paraId="432CEB2A" w14:textId="77777777" w:rsidR="00A36465" w:rsidRDefault="00A364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174164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2AC689E" w14:textId="1E3CE0D1" w:rsidR="00EC567A" w:rsidRDefault="00EC567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81DDF95" w14:textId="77777777" w:rsidR="00EC567A" w:rsidRDefault="00EC56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8A69D" w14:textId="77777777" w:rsidR="00A36465" w:rsidRDefault="00A36465" w:rsidP="005B3218">
      <w:r>
        <w:separator/>
      </w:r>
    </w:p>
  </w:footnote>
  <w:footnote w:type="continuationSeparator" w:id="0">
    <w:p w14:paraId="4523C49D" w14:textId="77777777" w:rsidR="00A36465" w:rsidRDefault="00A36465" w:rsidP="005B3218">
      <w:r>
        <w:continuationSeparator/>
      </w:r>
    </w:p>
  </w:footnote>
  <w:footnote w:type="continuationNotice" w:id="1">
    <w:p w14:paraId="4A852603" w14:textId="77777777" w:rsidR="00A36465" w:rsidRDefault="00A364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B74D1" w14:textId="1A27DAD3" w:rsidR="00DF3A2A" w:rsidRPr="004167F0" w:rsidRDefault="00DD4C85" w:rsidP="00DD4274">
    <w:pPr>
      <w:jc w:val="center"/>
      <w:rPr>
        <w:rFonts w:ascii="Aptos" w:hAnsi="Aptos" w:cstheme="minorHAnsi"/>
        <w:b/>
        <w:bCs/>
        <w:sz w:val="28"/>
        <w:szCs w:val="28"/>
      </w:rPr>
    </w:pPr>
    <w:r w:rsidRPr="00541E26">
      <w:rPr>
        <w:rFonts w:ascii="Aptos" w:hAnsi="Aptos"/>
        <w:b/>
        <w:bCs/>
        <w:noProof/>
        <w:highlight w:val="yellow"/>
      </w:rPr>
      <w:drawing>
        <wp:anchor distT="0" distB="0" distL="114300" distR="114300" simplePos="0" relativeHeight="251754496" behindDoc="0" locked="0" layoutInCell="1" allowOverlap="1" wp14:anchorId="6FBD85A8" wp14:editId="241A25C6">
          <wp:simplePos x="0" y="0"/>
          <wp:positionH relativeFrom="column">
            <wp:posOffset>-452120</wp:posOffset>
          </wp:positionH>
          <wp:positionV relativeFrom="paragraph">
            <wp:posOffset>-220980</wp:posOffset>
          </wp:positionV>
          <wp:extent cx="1138089" cy="676275"/>
          <wp:effectExtent l="0" t="0" r="5080" b="0"/>
          <wp:wrapNone/>
          <wp:docPr id="1030" name="Picture 6" descr="Events for February 2025 – Florida Association of Community Health Centers">
            <a:extLst xmlns:a="http://schemas.openxmlformats.org/drawingml/2006/main">
              <a:ext uri="{FF2B5EF4-FFF2-40B4-BE49-F238E27FC236}">
                <a16:creationId xmlns:a16="http://schemas.microsoft.com/office/drawing/2014/main" id="{47CED8CA-8662-6721-AFB9-2D8619345C1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Events for February 2025 – Florida Association of Community Health Centers">
                    <a:extLst>
                      <a:ext uri="{FF2B5EF4-FFF2-40B4-BE49-F238E27FC236}">
                        <a16:creationId xmlns:a16="http://schemas.microsoft.com/office/drawing/2014/main" id="{47CED8CA-8662-6721-AFB9-2D8619345C18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8089" cy="676275"/>
                  </a:xfrm>
                  <a:prstGeom prst="rect">
                    <a:avLst/>
                  </a:prstGeom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D4274" w:rsidRPr="00541E26">
      <w:rPr>
        <w:rFonts w:ascii="Aptos" w:hAnsi="Aptos"/>
        <w:b/>
        <w:bCs/>
        <w:noProof/>
        <w:highlight w:val="yellow"/>
      </w:rPr>
      <w:t>&lt;Health Center Logo&gt;</w:t>
    </w:r>
    <w:r w:rsidR="00DD4274">
      <w:rPr>
        <w:noProof/>
      </w:rPr>
      <w:t xml:space="preserve"> </w:t>
    </w:r>
    <w:r w:rsidR="00AB6C2D">
      <w:rPr>
        <w:rFonts w:asciiTheme="minorHAnsi" w:hAnsiTheme="minorHAnsi" w:cstheme="minorHAnsi"/>
        <w:b/>
        <w:bCs/>
        <w:sz w:val="28"/>
        <w:szCs w:val="28"/>
      </w:rPr>
      <w:tab/>
    </w:r>
    <w:r w:rsidR="00AB6C2D">
      <w:rPr>
        <w:rFonts w:asciiTheme="minorHAnsi" w:hAnsiTheme="minorHAnsi" w:cstheme="minorHAnsi"/>
        <w:b/>
        <w:bCs/>
        <w:sz w:val="28"/>
        <w:szCs w:val="28"/>
      </w:rPr>
      <w:tab/>
    </w:r>
    <w:r w:rsidR="00AB6C2D">
      <w:rPr>
        <w:rFonts w:asciiTheme="minorHAnsi" w:hAnsiTheme="minorHAnsi" w:cstheme="minorHAnsi"/>
        <w:b/>
        <w:bCs/>
        <w:sz w:val="28"/>
        <w:szCs w:val="28"/>
      </w:rPr>
      <w:tab/>
    </w:r>
    <w:r w:rsidR="00AB6C2D" w:rsidRPr="004167F0">
      <w:rPr>
        <w:rFonts w:ascii="Aptos" w:hAnsi="Aptos" w:cstheme="minorHAnsi"/>
        <w:b/>
        <w:bCs/>
        <w:sz w:val="28"/>
        <w:szCs w:val="28"/>
      </w:rPr>
      <w:tab/>
    </w:r>
    <w:r w:rsidR="00DD4274">
      <w:rPr>
        <w:rFonts w:ascii="Aptos" w:hAnsi="Aptos" w:cstheme="minorHAnsi"/>
        <w:b/>
        <w:bCs/>
        <w:sz w:val="28"/>
        <w:szCs w:val="28"/>
      </w:rPr>
      <w:tab/>
    </w:r>
    <w:r w:rsidRPr="004167F0">
      <w:rPr>
        <w:rFonts w:ascii="Aptos" w:hAnsi="Aptos" w:cstheme="minorHAnsi"/>
        <w:b/>
        <w:bCs/>
        <w:sz w:val="28"/>
        <w:szCs w:val="28"/>
      </w:rPr>
      <w:t>CHCPrep</w:t>
    </w:r>
    <w:r w:rsidR="00526C75">
      <w:rPr>
        <w:rFonts w:ascii="Aptos" w:hAnsi="Aptos" w:cstheme="minorHAnsi"/>
        <w:b/>
        <w:bCs/>
        <w:sz w:val="28"/>
        <w:szCs w:val="28"/>
      </w:rPr>
      <w:t xml:space="preserve">: Community Based Exercise </w:t>
    </w:r>
    <w:r w:rsidRPr="004167F0">
      <w:rPr>
        <w:rFonts w:ascii="Aptos" w:hAnsi="Aptos" w:cstheme="minorHAnsi"/>
        <w:b/>
        <w:bCs/>
        <w:sz w:val="28"/>
        <w:szCs w:val="28"/>
      </w:rPr>
      <w:t xml:space="preserve">  </w:t>
    </w:r>
  </w:p>
  <w:p w14:paraId="6272F19C" w14:textId="4D399AF4" w:rsidR="005B3218" w:rsidRPr="004167F0" w:rsidRDefault="667D0AD9" w:rsidP="00DD4274">
    <w:pPr>
      <w:ind w:left="5040" w:firstLine="720"/>
      <w:jc w:val="center"/>
      <w:rPr>
        <w:rFonts w:ascii="Aptos" w:hAnsi="Aptos" w:cstheme="minorHAnsi"/>
        <w:sz w:val="32"/>
      </w:rPr>
    </w:pPr>
    <w:r w:rsidRPr="004167F0">
      <w:rPr>
        <w:rFonts w:ascii="Aptos" w:hAnsi="Aptos" w:cstheme="minorHAnsi"/>
        <w:b/>
        <w:bCs/>
        <w:sz w:val="28"/>
        <w:szCs w:val="28"/>
      </w:rPr>
      <w:t xml:space="preserve">After Action Report </w:t>
    </w:r>
    <w:r w:rsidR="00DF3A2A" w:rsidRPr="004167F0">
      <w:rPr>
        <w:rFonts w:ascii="Aptos" w:hAnsi="Aptos" w:cstheme="minorHAnsi"/>
        <w:b/>
        <w:bCs/>
        <w:sz w:val="28"/>
        <w:szCs w:val="28"/>
      </w:rPr>
      <w:t>and Improvement Plan</w:t>
    </w:r>
    <w:r w:rsidR="007E1683">
      <w:rPr>
        <w:rFonts w:ascii="Aptos" w:hAnsi="Aptos" w:cstheme="minorHAnsi"/>
        <w:b/>
        <w:bCs/>
        <w:sz w:val="28"/>
        <w:szCs w:val="28"/>
      </w:rPr>
      <w:t xml:space="preserve"> </w:t>
    </w:r>
    <w:r w:rsidR="00DD4274">
      <w:rPr>
        <w:rFonts w:ascii="Aptos" w:hAnsi="Aptos" w:cstheme="minorHAnsi"/>
        <w:b/>
        <w:bCs/>
        <w:sz w:val="28"/>
        <w:szCs w:val="28"/>
      </w:rPr>
      <w:t>(AAR/IP)</w:t>
    </w:r>
  </w:p>
  <w:p w14:paraId="49A50823" w14:textId="59AE3D37" w:rsidR="005B3218" w:rsidRDefault="005B32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85CFF"/>
    <w:multiLevelType w:val="hybridMultilevel"/>
    <w:tmpl w:val="FEEA1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F5F57"/>
    <w:multiLevelType w:val="hybridMultilevel"/>
    <w:tmpl w:val="BFC8E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028E1"/>
    <w:multiLevelType w:val="hybridMultilevel"/>
    <w:tmpl w:val="1ACEA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846A6"/>
    <w:multiLevelType w:val="hybridMultilevel"/>
    <w:tmpl w:val="28964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F4147"/>
    <w:multiLevelType w:val="hybridMultilevel"/>
    <w:tmpl w:val="E0F01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61FB8"/>
    <w:multiLevelType w:val="hybridMultilevel"/>
    <w:tmpl w:val="262A9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532BD4"/>
    <w:multiLevelType w:val="hybridMultilevel"/>
    <w:tmpl w:val="35544310"/>
    <w:lvl w:ilvl="0" w:tplc="D0F4C13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B613C7"/>
    <w:multiLevelType w:val="hybridMultilevel"/>
    <w:tmpl w:val="9C9EEF8C"/>
    <w:lvl w:ilvl="0" w:tplc="B574BD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4259A"/>
    <w:multiLevelType w:val="hybridMultilevel"/>
    <w:tmpl w:val="5DE20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EF2F4D"/>
    <w:multiLevelType w:val="hybridMultilevel"/>
    <w:tmpl w:val="5A9ED0DA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Aria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93F2820"/>
    <w:multiLevelType w:val="hybridMultilevel"/>
    <w:tmpl w:val="31169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D91095"/>
    <w:multiLevelType w:val="hybridMultilevel"/>
    <w:tmpl w:val="697669A6"/>
    <w:lvl w:ilvl="0" w:tplc="9C887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8492C3C"/>
    <w:multiLevelType w:val="hybridMultilevel"/>
    <w:tmpl w:val="8168E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F7703B"/>
    <w:multiLevelType w:val="hybridMultilevel"/>
    <w:tmpl w:val="D0CA7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4229112">
    <w:abstractNumId w:val="11"/>
  </w:num>
  <w:num w:numId="2" w16cid:durableId="519706338">
    <w:abstractNumId w:val="9"/>
  </w:num>
  <w:num w:numId="3" w16cid:durableId="1604991892">
    <w:abstractNumId w:val="3"/>
  </w:num>
  <w:num w:numId="4" w16cid:durableId="450057744">
    <w:abstractNumId w:val="2"/>
  </w:num>
  <w:num w:numId="5" w16cid:durableId="607003693">
    <w:abstractNumId w:val="4"/>
  </w:num>
  <w:num w:numId="6" w16cid:durableId="33694843">
    <w:abstractNumId w:val="0"/>
  </w:num>
  <w:num w:numId="7" w16cid:durableId="157236630">
    <w:abstractNumId w:val="8"/>
  </w:num>
  <w:num w:numId="8" w16cid:durableId="384764394">
    <w:abstractNumId w:val="5"/>
  </w:num>
  <w:num w:numId="9" w16cid:durableId="476917336">
    <w:abstractNumId w:val="10"/>
  </w:num>
  <w:num w:numId="10" w16cid:durableId="1582906033">
    <w:abstractNumId w:val="1"/>
  </w:num>
  <w:num w:numId="11" w16cid:durableId="1728988746">
    <w:abstractNumId w:val="6"/>
  </w:num>
  <w:num w:numId="12" w16cid:durableId="1398895807">
    <w:abstractNumId w:val="12"/>
  </w:num>
  <w:num w:numId="13" w16cid:durableId="747732797">
    <w:abstractNumId w:val="13"/>
  </w:num>
  <w:num w:numId="14" w16cid:durableId="7397180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BD6"/>
    <w:rsid w:val="00004C9E"/>
    <w:rsid w:val="00051368"/>
    <w:rsid w:val="00056F95"/>
    <w:rsid w:val="00062046"/>
    <w:rsid w:val="000711E2"/>
    <w:rsid w:val="000C4011"/>
    <w:rsid w:val="000C5C9E"/>
    <w:rsid w:val="000C7C69"/>
    <w:rsid w:val="000D3F2B"/>
    <w:rsid w:val="000D7061"/>
    <w:rsid w:val="00124804"/>
    <w:rsid w:val="00152673"/>
    <w:rsid w:val="001605D5"/>
    <w:rsid w:val="0017455C"/>
    <w:rsid w:val="001750C6"/>
    <w:rsid w:val="00181016"/>
    <w:rsid w:val="00183568"/>
    <w:rsid w:val="0018425D"/>
    <w:rsid w:val="001B5CA2"/>
    <w:rsid w:val="001D2C27"/>
    <w:rsid w:val="00215B99"/>
    <w:rsid w:val="00225A12"/>
    <w:rsid w:val="002400D0"/>
    <w:rsid w:val="0024060F"/>
    <w:rsid w:val="00251A96"/>
    <w:rsid w:val="002836B6"/>
    <w:rsid w:val="00292724"/>
    <w:rsid w:val="002C7D4B"/>
    <w:rsid w:val="002E1AE1"/>
    <w:rsid w:val="002E1BD6"/>
    <w:rsid w:val="002F3ECA"/>
    <w:rsid w:val="00304630"/>
    <w:rsid w:val="00306033"/>
    <w:rsid w:val="003075F2"/>
    <w:rsid w:val="00311396"/>
    <w:rsid w:val="0031257F"/>
    <w:rsid w:val="003150E0"/>
    <w:rsid w:val="003230D0"/>
    <w:rsid w:val="00325F41"/>
    <w:rsid w:val="00330278"/>
    <w:rsid w:val="00364B92"/>
    <w:rsid w:val="00377A64"/>
    <w:rsid w:val="00387499"/>
    <w:rsid w:val="0039262D"/>
    <w:rsid w:val="003D1398"/>
    <w:rsid w:val="003E00B1"/>
    <w:rsid w:val="0040000A"/>
    <w:rsid w:val="004167F0"/>
    <w:rsid w:val="004259A0"/>
    <w:rsid w:val="00432E2D"/>
    <w:rsid w:val="004370BA"/>
    <w:rsid w:val="004633E9"/>
    <w:rsid w:val="00494A39"/>
    <w:rsid w:val="004A0CB4"/>
    <w:rsid w:val="004A4F5C"/>
    <w:rsid w:val="004A5DE1"/>
    <w:rsid w:val="004B4699"/>
    <w:rsid w:val="004B7E48"/>
    <w:rsid w:val="004C0E5F"/>
    <w:rsid w:val="004C4F53"/>
    <w:rsid w:val="004C7B40"/>
    <w:rsid w:val="004F7194"/>
    <w:rsid w:val="00513C4A"/>
    <w:rsid w:val="00526C75"/>
    <w:rsid w:val="005417D9"/>
    <w:rsid w:val="00541E26"/>
    <w:rsid w:val="005467D8"/>
    <w:rsid w:val="0054752A"/>
    <w:rsid w:val="00561B86"/>
    <w:rsid w:val="005B3218"/>
    <w:rsid w:val="005C48B5"/>
    <w:rsid w:val="005C73AD"/>
    <w:rsid w:val="005E49F5"/>
    <w:rsid w:val="005E54D1"/>
    <w:rsid w:val="005F3456"/>
    <w:rsid w:val="006077CA"/>
    <w:rsid w:val="006462E9"/>
    <w:rsid w:val="00646A1A"/>
    <w:rsid w:val="00650815"/>
    <w:rsid w:val="00651EB2"/>
    <w:rsid w:val="006521B7"/>
    <w:rsid w:val="006733BA"/>
    <w:rsid w:val="006827C1"/>
    <w:rsid w:val="00682A3C"/>
    <w:rsid w:val="006A184C"/>
    <w:rsid w:val="006B640B"/>
    <w:rsid w:val="006C3A15"/>
    <w:rsid w:val="006D67A9"/>
    <w:rsid w:val="007634FE"/>
    <w:rsid w:val="00774CC6"/>
    <w:rsid w:val="007828FF"/>
    <w:rsid w:val="00794F5D"/>
    <w:rsid w:val="007A30E9"/>
    <w:rsid w:val="007C7239"/>
    <w:rsid w:val="007D67FB"/>
    <w:rsid w:val="007E0472"/>
    <w:rsid w:val="007E1683"/>
    <w:rsid w:val="007E5405"/>
    <w:rsid w:val="008040BA"/>
    <w:rsid w:val="0080781D"/>
    <w:rsid w:val="00810AB4"/>
    <w:rsid w:val="00815FD5"/>
    <w:rsid w:val="008234D0"/>
    <w:rsid w:val="008245D9"/>
    <w:rsid w:val="00831AEC"/>
    <w:rsid w:val="00834AE5"/>
    <w:rsid w:val="0085351A"/>
    <w:rsid w:val="00856B01"/>
    <w:rsid w:val="008735CC"/>
    <w:rsid w:val="00883831"/>
    <w:rsid w:val="008949CC"/>
    <w:rsid w:val="008B738E"/>
    <w:rsid w:val="008C58CA"/>
    <w:rsid w:val="008D087E"/>
    <w:rsid w:val="008D2AC7"/>
    <w:rsid w:val="008E360A"/>
    <w:rsid w:val="009018A2"/>
    <w:rsid w:val="00924198"/>
    <w:rsid w:val="0096530B"/>
    <w:rsid w:val="009666FB"/>
    <w:rsid w:val="009821EE"/>
    <w:rsid w:val="009A45F1"/>
    <w:rsid w:val="009B0A80"/>
    <w:rsid w:val="009C3CA9"/>
    <w:rsid w:val="009D7AF5"/>
    <w:rsid w:val="009E7637"/>
    <w:rsid w:val="00A31739"/>
    <w:rsid w:val="00A36465"/>
    <w:rsid w:val="00A37405"/>
    <w:rsid w:val="00A47E92"/>
    <w:rsid w:val="00A52E08"/>
    <w:rsid w:val="00A73733"/>
    <w:rsid w:val="00AA03B8"/>
    <w:rsid w:val="00AA6F88"/>
    <w:rsid w:val="00AB4A02"/>
    <w:rsid w:val="00AB62EB"/>
    <w:rsid w:val="00AB6C2D"/>
    <w:rsid w:val="00AC1082"/>
    <w:rsid w:val="00AC58E5"/>
    <w:rsid w:val="00AD3541"/>
    <w:rsid w:val="00AD6A97"/>
    <w:rsid w:val="00B34970"/>
    <w:rsid w:val="00B444EA"/>
    <w:rsid w:val="00B73BFF"/>
    <w:rsid w:val="00B7435F"/>
    <w:rsid w:val="00B75953"/>
    <w:rsid w:val="00BD237F"/>
    <w:rsid w:val="00BF4BE0"/>
    <w:rsid w:val="00C0706B"/>
    <w:rsid w:val="00C071D3"/>
    <w:rsid w:val="00C20D4F"/>
    <w:rsid w:val="00C4015D"/>
    <w:rsid w:val="00C5487F"/>
    <w:rsid w:val="00C61BA5"/>
    <w:rsid w:val="00C85E20"/>
    <w:rsid w:val="00CB1443"/>
    <w:rsid w:val="00CB432A"/>
    <w:rsid w:val="00CD5FDA"/>
    <w:rsid w:val="00CD7388"/>
    <w:rsid w:val="00CF37A2"/>
    <w:rsid w:val="00D1083F"/>
    <w:rsid w:val="00D31F31"/>
    <w:rsid w:val="00D35F9D"/>
    <w:rsid w:val="00D83E14"/>
    <w:rsid w:val="00D861A3"/>
    <w:rsid w:val="00DA72F0"/>
    <w:rsid w:val="00DB15BA"/>
    <w:rsid w:val="00DD4274"/>
    <w:rsid w:val="00DD4C85"/>
    <w:rsid w:val="00DE50C1"/>
    <w:rsid w:val="00DE71A8"/>
    <w:rsid w:val="00DF3A2A"/>
    <w:rsid w:val="00E107CB"/>
    <w:rsid w:val="00E32847"/>
    <w:rsid w:val="00E5106F"/>
    <w:rsid w:val="00E97817"/>
    <w:rsid w:val="00EA3C50"/>
    <w:rsid w:val="00EA5EAB"/>
    <w:rsid w:val="00EB26A4"/>
    <w:rsid w:val="00EC567A"/>
    <w:rsid w:val="00EC584F"/>
    <w:rsid w:val="00EE5628"/>
    <w:rsid w:val="00EF31E9"/>
    <w:rsid w:val="00EF4A2A"/>
    <w:rsid w:val="00F10A3E"/>
    <w:rsid w:val="00F171A2"/>
    <w:rsid w:val="00F20B73"/>
    <w:rsid w:val="00F42318"/>
    <w:rsid w:val="00F60641"/>
    <w:rsid w:val="00F73D0B"/>
    <w:rsid w:val="00F77B9E"/>
    <w:rsid w:val="00F805B0"/>
    <w:rsid w:val="00F83306"/>
    <w:rsid w:val="00FA1337"/>
    <w:rsid w:val="00FB433D"/>
    <w:rsid w:val="00FB7162"/>
    <w:rsid w:val="00FC0831"/>
    <w:rsid w:val="00FD4549"/>
    <w:rsid w:val="00FE7B35"/>
    <w:rsid w:val="00FF6710"/>
    <w:rsid w:val="022BCD7F"/>
    <w:rsid w:val="03596815"/>
    <w:rsid w:val="0FEB07A3"/>
    <w:rsid w:val="13C857F3"/>
    <w:rsid w:val="1BB67938"/>
    <w:rsid w:val="2E2C9A7C"/>
    <w:rsid w:val="351434BB"/>
    <w:rsid w:val="3809B1CD"/>
    <w:rsid w:val="3EC39850"/>
    <w:rsid w:val="454F65CD"/>
    <w:rsid w:val="4C0BF06D"/>
    <w:rsid w:val="536B363E"/>
    <w:rsid w:val="57627839"/>
    <w:rsid w:val="5ED9B777"/>
    <w:rsid w:val="667D0AD9"/>
    <w:rsid w:val="6F57A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6D2BA"/>
  <w15:docId w15:val="{BC0980DE-378A-414F-AAE5-F76DDFEB4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BD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BD6"/>
    <w:pPr>
      <w:ind w:left="720"/>
    </w:pPr>
  </w:style>
  <w:style w:type="paragraph" w:customStyle="1" w:styleId="SectionHeading1">
    <w:name w:val="Section Heading 1"/>
    <w:basedOn w:val="BodyText"/>
    <w:rsid w:val="002E1BD6"/>
    <w:pPr>
      <w:spacing w:after="160"/>
      <w:jc w:val="center"/>
    </w:pPr>
    <w:rPr>
      <w:rFonts w:ascii="Arial Bold" w:hAnsi="Arial Bold"/>
      <w:b/>
      <w:smallCaps/>
      <w:color w:val="000080"/>
      <w:sz w:val="38"/>
      <w:szCs w:val="38"/>
    </w:rPr>
  </w:style>
  <w:style w:type="paragraph" w:styleId="BodyText">
    <w:name w:val="Body Text"/>
    <w:basedOn w:val="Normal"/>
    <w:link w:val="BodyTextChar"/>
    <w:uiPriority w:val="99"/>
    <w:semiHidden/>
    <w:unhideWhenUsed/>
    <w:rsid w:val="002E1B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E1BD6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5B32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3218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5B32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3218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59"/>
    <w:rsid w:val="000C4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34D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5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4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5181">
          <w:marLeft w:val="475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822">
          <w:marLeft w:val="475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1675">
          <w:marLeft w:val="475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E85F2671E3C54CBC16FEB5A21EB422" ma:contentTypeVersion="21" ma:contentTypeDescription="Create a new document." ma:contentTypeScope="" ma:versionID="d50f4e7be85c03b1444f09e7284259fc">
  <xsd:schema xmlns:xsd="http://www.w3.org/2001/XMLSchema" xmlns:xs="http://www.w3.org/2001/XMLSchema" xmlns:p="http://schemas.microsoft.com/office/2006/metadata/properties" xmlns:ns2="c0a8251d-7bae-44a1-9d3c-260613e2ea97" xmlns:ns3="381623a5-6bbb-40a4-a6bb-a7139d33b7f5" targetNamespace="http://schemas.microsoft.com/office/2006/metadata/properties" ma:root="true" ma:fieldsID="13cb4a68b022ea418d9f307e74938d74" ns2:_="" ns3:_="">
    <xsd:import namespace="c0a8251d-7bae-44a1-9d3c-260613e2ea97"/>
    <xsd:import namespace="381623a5-6bbb-40a4-a6bb-a7139d33b7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8251d-7bae-44a1-9d3c-260613e2ea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d1040a1e-2e1b-4f73-8f49-6db7f9fc405c}" ma:internalName="TaxCatchAll" ma:showField="CatchAllData" ma:web="c0a8251d-7bae-44a1-9d3c-260613e2e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623a5-6bbb-40a4-a6bb-a7139d33b7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14029fc-5894-4b32-841a-83b319f77b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a8251d-7bae-44a1-9d3c-260613e2ea97" xsi:nil="true"/>
    <lcf76f155ced4ddcb4097134ff3c332f xmlns="381623a5-6bbb-40a4-a6bb-a7139d33b7f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6E0DD-D5E8-4D7A-8F3F-C7924C1DF1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a8251d-7bae-44a1-9d3c-260613e2ea97"/>
    <ds:schemaRef ds:uri="381623a5-6bbb-40a4-a6bb-a7139d33b7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EE3F1C-A3EC-4C81-85EA-DC27979BE0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BB0177-BF06-4035-B75D-6126078CEF7F}">
  <ds:schemaRefs>
    <ds:schemaRef ds:uri="http://schemas.microsoft.com/office/2006/metadata/properties"/>
    <ds:schemaRef ds:uri="http://schemas.microsoft.com/office/infopath/2007/PartnerControls"/>
    <ds:schemaRef ds:uri="c0a8251d-7bae-44a1-9d3c-260613e2ea97"/>
    <ds:schemaRef ds:uri="381623a5-6bbb-40a4-a6bb-a7139d33b7f5"/>
  </ds:schemaRefs>
</ds:datastoreItem>
</file>

<file path=customXml/itemProps4.xml><?xml version="1.0" encoding="utf-8"?>
<ds:datastoreItem xmlns:ds="http://schemas.openxmlformats.org/officeDocument/2006/customXml" ds:itemID="{D1E7F95D-39D4-42B0-A7C8-8389CB751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557</Words>
  <Characters>3086</Characters>
  <Application>Microsoft Office Word</Application>
  <DocSecurity>0</DocSecurity>
  <Lines>59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 Kladnitsky</dc:creator>
  <cp:lastModifiedBy>Gianna Van Winkle</cp:lastModifiedBy>
  <cp:revision>14</cp:revision>
  <dcterms:created xsi:type="dcterms:W3CDTF">2025-05-13T19:02:00Z</dcterms:created>
  <dcterms:modified xsi:type="dcterms:W3CDTF">2025-06-16T15:05:00Z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0x010100BCE85F2671E3C54CBC16FEB5A21EB422</vt:lpwstr>
  </property>
</Properties>
</file>